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7B7" w:rsidRPr="0028614D" w:rsidRDefault="00EF07B7" w:rsidP="00BC37FF">
      <w:pPr>
        <w:adjustRightInd w:val="0"/>
        <w:snapToGrid w:val="0"/>
        <w:spacing w:beforeLines="50" w:before="180"/>
        <w:jc w:val="center"/>
        <w:rPr>
          <w:rFonts w:ascii="標楷體" w:eastAsia="標楷體" w:hAnsi="標楷體" w:cs="細明體"/>
          <w:b/>
          <w:sz w:val="40"/>
          <w:szCs w:val="40"/>
        </w:rPr>
      </w:pPr>
      <w:r w:rsidRPr="0028614D">
        <w:rPr>
          <w:rFonts w:ascii="標楷體" w:eastAsia="標楷體" w:hAnsi="標楷體"/>
          <w:b/>
          <w:noProof/>
          <w:sz w:val="40"/>
          <w:szCs w:val="4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-276225</wp:posOffset>
            </wp:positionV>
            <wp:extent cx="742950" cy="561975"/>
            <wp:effectExtent l="0" t="0" r="0" b="9525"/>
            <wp:wrapSquare wrapText="bothSides"/>
            <wp:docPr id="10" name="圖片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圖片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8614D">
        <w:rPr>
          <w:rFonts w:ascii="標楷體" w:eastAsia="標楷體" w:hAnsi="標楷體" w:hint="eastAsia"/>
          <w:b/>
          <w:sz w:val="40"/>
          <w:szCs w:val="40"/>
        </w:rPr>
        <w:t>新北市10</w:t>
      </w:r>
      <w:r w:rsidR="00C870A9">
        <w:rPr>
          <w:rFonts w:ascii="標楷體" w:eastAsia="標楷體" w:hAnsi="標楷體" w:hint="eastAsia"/>
          <w:b/>
          <w:sz w:val="40"/>
          <w:szCs w:val="40"/>
        </w:rPr>
        <w:t>7</w:t>
      </w:r>
      <w:r w:rsidRPr="0028614D">
        <w:rPr>
          <w:rFonts w:ascii="標楷體" w:eastAsia="標楷體" w:hAnsi="標楷體" w:hint="eastAsia"/>
          <w:b/>
          <w:sz w:val="40"/>
          <w:szCs w:val="40"/>
        </w:rPr>
        <w:t>學</w:t>
      </w:r>
      <w:r w:rsidRPr="0028614D">
        <w:rPr>
          <w:rFonts w:ascii="標楷體" w:eastAsia="標楷體" w:hAnsi="標楷體" w:cs="細明體" w:hint="eastAsia"/>
          <w:b/>
          <w:sz w:val="40"/>
          <w:szCs w:val="40"/>
        </w:rPr>
        <w:t>年度第</w:t>
      </w:r>
      <w:r w:rsidR="00C870A9">
        <w:rPr>
          <w:rFonts w:ascii="標楷體" w:eastAsia="標楷體" w:hAnsi="標楷體" w:cs="細明體" w:hint="eastAsia"/>
          <w:b/>
          <w:sz w:val="40"/>
          <w:szCs w:val="40"/>
        </w:rPr>
        <w:t>一</w:t>
      </w:r>
      <w:r w:rsidRPr="0028614D">
        <w:rPr>
          <w:rFonts w:ascii="標楷體" w:eastAsia="標楷體" w:hAnsi="標楷體" w:cs="細明體" w:hint="eastAsia"/>
          <w:b/>
          <w:sz w:val="40"/>
          <w:szCs w:val="40"/>
        </w:rPr>
        <w:t>學期性別平等教育輔導團</w:t>
      </w:r>
    </w:p>
    <w:p w:rsidR="00E9119A" w:rsidRPr="0028614D" w:rsidRDefault="00EF07B7" w:rsidP="00BC37FF">
      <w:pPr>
        <w:adjustRightInd w:val="0"/>
        <w:snapToGrid w:val="0"/>
        <w:spacing w:beforeLines="50" w:before="180"/>
        <w:jc w:val="center"/>
        <w:rPr>
          <w:rFonts w:ascii="標楷體" w:eastAsia="標楷體" w:hAnsi="標楷體" w:cs="細明體"/>
          <w:b/>
          <w:sz w:val="40"/>
          <w:szCs w:val="40"/>
        </w:rPr>
      </w:pPr>
      <w:r w:rsidRPr="0028614D">
        <w:rPr>
          <w:rFonts w:ascii="標楷體" w:eastAsia="標楷體" w:hAnsi="標楷體" w:hint="eastAsia"/>
          <w:b/>
          <w:kern w:val="0"/>
          <w:sz w:val="36"/>
          <w:szCs w:val="36"/>
        </w:rPr>
        <w:t>性別平等教育議題學習活動設計</w:t>
      </w:r>
    </w:p>
    <w:tbl>
      <w:tblPr>
        <w:tblW w:w="9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1"/>
        <w:gridCol w:w="1306"/>
        <w:gridCol w:w="3133"/>
        <w:gridCol w:w="1534"/>
        <w:gridCol w:w="1042"/>
        <w:gridCol w:w="550"/>
        <w:gridCol w:w="79"/>
        <w:gridCol w:w="1757"/>
      </w:tblGrid>
      <w:tr w:rsidR="007143F1" w:rsidRPr="00026B0B" w:rsidTr="00167B9E">
        <w:trPr>
          <w:jc w:val="center"/>
        </w:trPr>
        <w:tc>
          <w:tcPr>
            <w:tcW w:w="1707" w:type="dxa"/>
            <w:gridSpan w:val="2"/>
            <w:vAlign w:val="center"/>
          </w:tcPr>
          <w:p w:rsidR="007143F1" w:rsidRPr="00101BD7" w:rsidRDefault="007143F1" w:rsidP="00F25521">
            <w:pPr>
              <w:jc w:val="center"/>
              <w:rPr>
                <w:rFonts w:ascii="標楷體" w:eastAsia="標楷體" w:hAnsi="標楷體"/>
              </w:rPr>
            </w:pPr>
            <w:r w:rsidRPr="00101BD7">
              <w:rPr>
                <w:rFonts w:ascii="標楷體" w:eastAsia="標楷體" w:hAnsi="標楷體" w:hint="eastAsia"/>
              </w:rPr>
              <w:t>教學主題</w:t>
            </w:r>
          </w:p>
        </w:tc>
        <w:tc>
          <w:tcPr>
            <w:tcW w:w="4667" w:type="dxa"/>
            <w:gridSpan w:val="2"/>
            <w:vAlign w:val="center"/>
          </w:tcPr>
          <w:p w:rsidR="003A5C1A" w:rsidRPr="003A5C1A" w:rsidRDefault="003A5C1A" w:rsidP="00DA67BD">
            <w:pPr>
              <w:pStyle w:val="af1"/>
              <w:snapToGrid/>
              <w:spacing w:line="240" w:lineRule="auto"/>
              <w:jc w:val="center"/>
              <w:rPr>
                <w:rFonts w:ascii="標楷體"/>
                <w:spacing w:val="0"/>
              </w:rPr>
            </w:pPr>
            <w:r w:rsidRPr="00772205">
              <w:rPr>
                <w:rFonts w:ascii="標楷體" w:hint="eastAsia"/>
                <w:spacing w:val="0"/>
              </w:rPr>
              <w:t>走過「我情你不願」的人際互動</w:t>
            </w:r>
          </w:p>
        </w:tc>
        <w:tc>
          <w:tcPr>
            <w:tcW w:w="1592" w:type="dxa"/>
            <w:gridSpan w:val="2"/>
            <w:vAlign w:val="center"/>
          </w:tcPr>
          <w:p w:rsidR="007143F1" w:rsidRPr="00101BD7" w:rsidRDefault="007143F1" w:rsidP="00101BD7">
            <w:pPr>
              <w:pStyle w:val="af1"/>
              <w:snapToGrid/>
              <w:spacing w:line="240" w:lineRule="auto"/>
              <w:jc w:val="center"/>
              <w:rPr>
                <w:rFonts w:ascii="標楷體"/>
                <w:spacing w:val="0"/>
              </w:rPr>
            </w:pPr>
            <w:r w:rsidRPr="00101BD7">
              <w:rPr>
                <w:rFonts w:ascii="標楷體" w:hAnsi="標楷體" w:hint="eastAsia"/>
              </w:rPr>
              <w:t>教學時間</w:t>
            </w:r>
          </w:p>
        </w:tc>
        <w:tc>
          <w:tcPr>
            <w:tcW w:w="1836" w:type="dxa"/>
            <w:gridSpan w:val="2"/>
            <w:vAlign w:val="center"/>
          </w:tcPr>
          <w:p w:rsidR="007143F1" w:rsidRPr="00101BD7" w:rsidRDefault="003A513E" w:rsidP="00101BD7">
            <w:pPr>
              <w:pStyle w:val="af1"/>
              <w:snapToGrid/>
              <w:spacing w:line="240" w:lineRule="auto"/>
              <w:jc w:val="center"/>
              <w:rPr>
                <w:rFonts w:ascii="標楷體"/>
                <w:spacing w:val="0"/>
              </w:rPr>
            </w:pPr>
            <w:r>
              <w:rPr>
                <w:rFonts w:ascii="標楷體" w:hint="eastAsia"/>
                <w:spacing w:val="0"/>
              </w:rPr>
              <w:t>4</w:t>
            </w:r>
            <w:r w:rsidR="00274A66">
              <w:rPr>
                <w:rFonts w:ascii="標楷體"/>
                <w:spacing w:val="0"/>
              </w:rPr>
              <w:t>0</w:t>
            </w:r>
            <w:r w:rsidR="00274A66">
              <w:rPr>
                <w:rFonts w:ascii="標楷體" w:hint="eastAsia"/>
                <w:spacing w:val="0"/>
              </w:rPr>
              <w:t>分鐘</w:t>
            </w:r>
          </w:p>
        </w:tc>
      </w:tr>
      <w:tr w:rsidR="007143F1" w:rsidRPr="00026B0B" w:rsidTr="00167B9E">
        <w:trPr>
          <w:jc w:val="center"/>
        </w:trPr>
        <w:tc>
          <w:tcPr>
            <w:tcW w:w="1707" w:type="dxa"/>
            <w:gridSpan w:val="2"/>
            <w:vAlign w:val="center"/>
          </w:tcPr>
          <w:p w:rsidR="007143F1" w:rsidRPr="00101BD7" w:rsidRDefault="007143F1" w:rsidP="00F25521">
            <w:pPr>
              <w:jc w:val="center"/>
              <w:rPr>
                <w:rFonts w:ascii="標楷體" w:eastAsia="標楷體" w:hAnsi="標楷體"/>
              </w:rPr>
            </w:pPr>
            <w:r w:rsidRPr="00101BD7">
              <w:rPr>
                <w:rFonts w:ascii="標楷體" w:eastAsia="標楷體" w:hAnsi="標楷體" w:hint="eastAsia"/>
              </w:rPr>
              <w:t>適用對象</w:t>
            </w:r>
          </w:p>
        </w:tc>
        <w:tc>
          <w:tcPr>
            <w:tcW w:w="4667" w:type="dxa"/>
            <w:gridSpan w:val="2"/>
            <w:vAlign w:val="center"/>
          </w:tcPr>
          <w:p w:rsidR="007143F1" w:rsidRPr="00101BD7" w:rsidRDefault="00AB58DB" w:rsidP="00F477B1">
            <w:pPr>
              <w:pStyle w:val="af0"/>
              <w:snapToGrid/>
              <w:spacing w:line="240" w:lineRule="auto"/>
              <w:rPr>
                <w:rFonts w:ascii="標楷體"/>
              </w:rPr>
            </w:pPr>
            <w:r>
              <w:rPr>
                <w:rFonts w:ascii="標楷體" w:hint="eastAsia"/>
              </w:rPr>
              <w:t>六年級</w:t>
            </w:r>
          </w:p>
        </w:tc>
        <w:tc>
          <w:tcPr>
            <w:tcW w:w="1592" w:type="dxa"/>
            <w:gridSpan w:val="2"/>
            <w:vAlign w:val="center"/>
          </w:tcPr>
          <w:p w:rsidR="007143F1" w:rsidRPr="00101BD7" w:rsidRDefault="007143F1" w:rsidP="00F477B1">
            <w:pPr>
              <w:pStyle w:val="af0"/>
              <w:snapToGrid/>
              <w:spacing w:line="240" w:lineRule="auto"/>
              <w:rPr>
                <w:rFonts w:ascii="標楷體"/>
              </w:rPr>
            </w:pPr>
            <w:r w:rsidRPr="00101BD7">
              <w:rPr>
                <w:rFonts w:ascii="標楷體" w:hAnsi="標楷體" w:hint="eastAsia"/>
              </w:rPr>
              <w:t>教材來源</w:t>
            </w:r>
          </w:p>
        </w:tc>
        <w:tc>
          <w:tcPr>
            <w:tcW w:w="1836" w:type="dxa"/>
            <w:gridSpan w:val="2"/>
            <w:vAlign w:val="center"/>
          </w:tcPr>
          <w:p w:rsidR="007143F1" w:rsidRPr="00101BD7" w:rsidRDefault="00AB58DB" w:rsidP="00F477B1">
            <w:pPr>
              <w:pStyle w:val="af0"/>
              <w:snapToGrid/>
              <w:spacing w:line="240" w:lineRule="auto"/>
              <w:rPr>
                <w:rFonts w:ascii="標楷體"/>
              </w:rPr>
            </w:pPr>
            <w:r>
              <w:rPr>
                <w:rFonts w:ascii="標楷體" w:hint="eastAsia"/>
              </w:rPr>
              <w:t>自編</w:t>
            </w:r>
          </w:p>
        </w:tc>
      </w:tr>
      <w:tr w:rsidR="007143F1" w:rsidRPr="00026B0B" w:rsidTr="00167B9E">
        <w:trPr>
          <w:jc w:val="center"/>
        </w:trPr>
        <w:tc>
          <w:tcPr>
            <w:tcW w:w="1707" w:type="dxa"/>
            <w:gridSpan w:val="2"/>
            <w:vAlign w:val="center"/>
          </w:tcPr>
          <w:p w:rsidR="007143F1" w:rsidRPr="00101BD7" w:rsidRDefault="007143F1" w:rsidP="00F25521">
            <w:pPr>
              <w:jc w:val="center"/>
              <w:rPr>
                <w:rFonts w:ascii="標楷體" w:eastAsia="標楷體" w:hAnsi="標楷體"/>
              </w:rPr>
            </w:pPr>
            <w:r w:rsidRPr="00101BD7">
              <w:rPr>
                <w:rFonts w:ascii="標楷體" w:eastAsia="標楷體" w:hAnsi="標楷體" w:hint="eastAsia"/>
              </w:rPr>
              <w:t>教案設計者</w:t>
            </w:r>
          </w:p>
        </w:tc>
        <w:tc>
          <w:tcPr>
            <w:tcW w:w="4667" w:type="dxa"/>
            <w:gridSpan w:val="2"/>
            <w:vAlign w:val="center"/>
          </w:tcPr>
          <w:p w:rsidR="00AB58DB" w:rsidRPr="00101BD7" w:rsidRDefault="00572931" w:rsidP="00572931">
            <w:pPr>
              <w:pStyle w:val="af0"/>
              <w:snapToGrid/>
              <w:spacing w:line="240" w:lineRule="auto"/>
              <w:rPr>
                <w:rFonts w:ascii="標楷體"/>
              </w:rPr>
            </w:pPr>
            <w:r>
              <w:rPr>
                <w:rFonts w:ascii="標楷體" w:hint="eastAsia"/>
              </w:rPr>
              <w:t>林玫君</w:t>
            </w:r>
          </w:p>
        </w:tc>
        <w:tc>
          <w:tcPr>
            <w:tcW w:w="1592" w:type="dxa"/>
            <w:gridSpan w:val="2"/>
            <w:vAlign w:val="center"/>
          </w:tcPr>
          <w:p w:rsidR="007143F1" w:rsidRPr="00101BD7" w:rsidRDefault="007143F1" w:rsidP="00101BD7">
            <w:pPr>
              <w:pStyle w:val="af0"/>
              <w:rPr>
                <w:rFonts w:ascii="標楷體"/>
              </w:rPr>
            </w:pPr>
            <w:r w:rsidRPr="00101BD7">
              <w:rPr>
                <w:rFonts w:ascii="標楷體" w:hAnsi="標楷體" w:hint="eastAsia"/>
              </w:rPr>
              <w:t>教學者</w:t>
            </w:r>
          </w:p>
        </w:tc>
        <w:tc>
          <w:tcPr>
            <w:tcW w:w="1836" w:type="dxa"/>
            <w:gridSpan w:val="2"/>
            <w:vAlign w:val="center"/>
          </w:tcPr>
          <w:p w:rsidR="007143F1" w:rsidRPr="00101BD7" w:rsidRDefault="00274A66" w:rsidP="006D58B9">
            <w:pPr>
              <w:pStyle w:val="af0"/>
              <w:rPr>
                <w:rFonts w:ascii="標楷體"/>
              </w:rPr>
            </w:pPr>
            <w:r>
              <w:rPr>
                <w:rFonts w:ascii="標楷體" w:hint="eastAsia"/>
              </w:rPr>
              <w:t>林玫君</w:t>
            </w:r>
          </w:p>
        </w:tc>
      </w:tr>
      <w:tr w:rsidR="007143F1" w:rsidRPr="00026B0B" w:rsidTr="00572931">
        <w:trPr>
          <w:jc w:val="center"/>
        </w:trPr>
        <w:tc>
          <w:tcPr>
            <w:tcW w:w="1707" w:type="dxa"/>
            <w:gridSpan w:val="2"/>
            <w:vAlign w:val="center"/>
          </w:tcPr>
          <w:p w:rsidR="007143F1" w:rsidRPr="00026B0B" w:rsidRDefault="007143F1" w:rsidP="00F25521">
            <w:pPr>
              <w:jc w:val="center"/>
              <w:rPr>
                <w:rFonts w:ascii="標楷體" w:eastAsia="標楷體" w:hAnsi="標楷體"/>
              </w:rPr>
            </w:pPr>
            <w:r w:rsidRPr="00026B0B">
              <w:rPr>
                <w:rFonts w:ascii="標楷體" w:eastAsia="標楷體" w:hAnsi="標楷體" w:hint="eastAsia"/>
              </w:rPr>
              <w:t>學</w:t>
            </w:r>
            <w:r w:rsidR="00B31720">
              <w:rPr>
                <w:rFonts w:ascii="標楷體" w:eastAsia="標楷體" w:hAnsi="標楷體" w:hint="eastAsia"/>
              </w:rPr>
              <w:t>習</w:t>
            </w:r>
            <w:r w:rsidRPr="00026B0B">
              <w:rPr>
                <w:rFonts w:ascii="標楷體" w:eastAsia="標楷體" w:hAnsi="標楷體" w:hint="eastAsia"/>
              </w:rPr>
              <w:t>設計理念</w:t>
            </w:r>
          </w:p>
        </w:tc>
        <w:tc>
          <w:tcPr>
            <w:tcW w:w="8095" w:type="dxa"/>
            <w:gridSpan w:val="6"/>
            <w:vAlign w:val="center"/>
          </w:tcPr>
          <w:p w:rsidR="00E40F96" w:rsidRPr="00DB175C" w:rsidRDefault="00DB175C" w:rsidP="00DB175C">
            <w:pPr>
              <w:spacing w:beforeLines="50" w:before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</w:t>
            </w:r>
            <w:r w:rsidR="00540645" w:rsidRPr="00DB175C">
              <w:rPr>
                <w:rFonts w:ascii="標楷體" w:eastAsia="標楷體" w:hAnsi="標楷體" w:hint="eastAsia"/>
              </w:rPr>
              <w:t>設計動機</w:t>
            </w:r>
            <w:r w:rsidR="00C500EE" w:rsidRPr="00DB175C">
              <w:rPr>
                <w:rFonts w:ascii="標楷體" w:eastAsia="標楷體" w:hAnsi="標楷體" w:hint="eastAsia"/>
              </w:rPr>
              <w:t xml:space="preserve">  </w:t>
            </w:r>
            <w:r w:rsidR="0067401D" w:rsidRPr="00DB175C">
              <w:rPr>
                <w:rFonts w:ascii="標楷體" w:eastAsia="標楷體" w:hAnsi="標楷體" w:hint="eastAsia"/>
              </w:rPr>
              <w:t xml:space="preserve"> </w:t>
            </w:r>
          </w:p>
          <w:p w:rsidR="00512C9E" w:rsidRDefault="004D658A" w:rsidP="00C6646D">
            <w:pPr>
              <w:spacing w:beforeLines="50" w:before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)</w:t>
            </w:r>
            <w:r w:rsidR="00C6646D" w:rsidRPr="004D658A">
              <w:rPr>
                <w:rFonts w:ascii="標楷體" w:eastAsia="標楷體" w:hAnsi="標楷體" w:hint="eastAsia"/>
              </w:rPr>
              <w:t>近日情感情殺</w:t>
            </w:r>
            <w:r w:rsidR="00B06977" w:rsidRPr="004D658A">
              <w:rPr>
                <w:rFonts w:ascii="標楷體" w:eastAsia="標楷體" w:hAnsi="標楷體" w:hint="eastAsia"/>
              </w:rPr>
              <w:t>、自殺或</w:t>
            </w:r>
            <w:r w:rsidR="00C6646D" w:rsidRPr="004D658A">
              <w:rPr>
                <w:rFonts w:ascii="標楷體" w:eastAsia="標楷體" w:hAnsi="標楷體" w:hint="eastAsia"/>
              </w:rPr>
              <w:t>暴力的新聞層出不窮。</w:t>
            </w:r>
            <w:r w:rsidR="00B06977" w:rsidRPr="00343202">
              <w:rPr>
                <w:rFonts w:ascii="標楷體" w:eastAsia="標楷體" w:hAnsi="標楷體"/>
              </w:rPr>
              <w:t>愛情，是人性裡最浪漫卻也最困難的修行。</w:t>
            </w:r>
            <w:r w:rsidR="007907CC" w:rsidRPr="00343202">
              <w:rPr>
                <w:rFonts w:ascii="標楷體" w:eastAsia="標楷體" w:hAnsi="標楷體" w:hint="eastAsia"/>
              </w:rPr>
              <w:t>一件件情感事件的背後，代表如何好好愛與分開成為</w:t>
            </w:r>
            <w:r w:rsidR="007907CC" w:rsidRPr="00343202">
              <w:rPr>
                <w:rFonts w:ascii="標楷體" w:eastAsia="標楷體" w:hAnsi="標楷體"/>
              </w:rPr>
              <w:t>家庭和學校最該教好的一課</w:t>
            </w:r>
            <w:r w:rsidR="007907CC" w:rsidRPr="00343202">
              <w:rPr>
                <w:rFonts w:ascii="標楷體" w:eastAsia="標楷體" w:hAnsi="標楷體" w:hint="eastAsia"/>
              </w:rPr>
              <w:t>。</w:t>
            </w:r>
            <w:r w:rsidR="00A6110A" w:rsidRPr="00343202">
              <w:rPr>
                <w:rFonts w:ascii="標楷體" w:eastAsia="標楷體" w:hAnsi="標楷體" w:hint="eastAsia"/>
              </w:rPr>
              <w:t>所以，</w:t>
            </w:r>
            <w:r w:rsidR="00512C9E" w:rsidRPr="00925954">
              <w:rPr>
                <w:rFonts w:ascii="標楷體" w:eastAsia="標楷體" w:hAnsi="標楷體" w:hint="eastAsia"/>
              </w:rPr>
              <w:t>在高年級學童性別平等教育議題課程中，情感教育應當是相當重要且務實的一環，從如何表達情感、與他人建立關係、尊重對方的意願、接受對方的拒絕，乃至於在這些過程中肯定自己的價值，都是學童們在情感萌芽階段，需要有人好好陪伴、傾聽與討論的課題。</w:t>
            </w:r>
          </w:p>
          <w:p w:rsidR="00343202" w:rsidRPr="00343202" w:rsidRDefault="004D658A" w:rsidP="00343202">
            <w:pPr>
              <w:spacing w:beforeLines="50" w:before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(二)</w:t>
            </w:r>
            <w:r w:rsidR="00FF3072" w:rsidRPr="00343202">
              <w:rPr>
                <w:rFonts w:ascii="標楷體" w:eastAsia="標楷體" w:hAnsi="標楷體" w:hint="eastAsia"/>
              </w:rPr>
              <w:t>情感事件的新聞愈多，可以顯示現代人的控制情緒的能力變差。</w:t>
            </w:r>
            <w:r w:rsidR="00A6110A" w:rsidRPr="00343202">
              <w:rPr>
                <w:rFonts w:ascii="標楷體" w:eastAsia="標楷體" w:hAnsi="標楷體" w:hint="eastAsia"/>
              </w:rPr>
              <w:t>情緒的控制是可以教的，而且教情緒</w:t>
            </w:r>
            <w:r w:rsidR="00343202" w:rsidRPr="00343202">
              <w:rPr>
                <w:rFonts w:ascii="標楷體" w:eastAsia="標楷體" w:hAnsi="標楷體" w:hint="eastAsia"/>
              </w:rPr>
              <w:t>管理</w:t>
            </w:r>
            <w:r w:rsidR="00A6110A" w:rsidRPr="00343202">
              <w:rPr>
                <w:rFonts w:ascii="標楷體" w:eastAsia="標楷體" w:hAnsi="標楷體" w:hint="eastAsia"/>
              </w:rPr>
              <w:t>比教課本知識還更重要，因為出社會後決定</w:t>
            </w:r>
            <w:proofErr w:type="gramStart"/>
            <w:r w:rsidR="00A6110A" w:rsidRPr="00343202">
              <w:rPr>
                <w:rFonts w:ascii="標楷體" w:eastAsia="標楷體" w:hAnsi="標楷體" w:hint="eastAsia"/>
              </w:rPr>
              <w:t>一</w:t>
            </w:r>
            <w:proofErr w:type="gramEnd"/>
            <w:r w:rsidR="00A6110A" w:rsidRPr="00343202">
              <w:rPr>
                <w:rFonts w:ascii="標楷體" w:eastAsia="標楷體" w:hAnsi="標楷體" w:hint="eastAsia"/>
              </w:rPr>
              <w:t>個人成敗的，不是學業成績，而是做人態度。</w:t>
            </w:r>
            <w:r w:rsidR="00343202" w:rsidRPr="00343202">
              <w:rPr>
                <w:rFonts w:ascii="標楷體" w:eastAsia="標楷體" w:hAnsi="標楷體"/>
              </w:rPr>
              <w:t>情感教育不是靠理性的灌輸，而是靠心靈的感受</w:t>
            </w:r>
            <w:r w:rsidR="00343202" w:rsidRPr="00343202">
              <w:rPr>
                <w:rFonts w:ascii="標楷體" w:eastAsia="標楷體" w:hAnsi="標楷體" w:hint="eastAsia"/>
              </w:rPr>
              <w:t>，因此</w:t>
            </w:r>
            <w:r w:rsidR="00343202">
              <w:rPr>
                <w:rFonts w:ascii="標楷體" w:eastAsia="標楷體" w:hAnsi="標楷體" w:hint="eastAsia"/>
              </w:rPr>
              <w:t>同理心的培養也是</w:t>
            </w:r>
            <w:r w:rsidR="00343202" w:rsidRPr="00343202">
              <w:rPr>
                <w:rFonts w:ascii="標楷體" w:eastAsia="標楷體" w:hAnsi="標楷體" w:hint="eastAsia"/>
              </w:rPr>
              <w:t>重要的，我們希望孩子能學習</w:t>
            </w:r>
            <w:r w:rsidR="00343202" w:rsidRPr="00343202">
              <w:rPr>
                <w:rFonts w:ascii="標楷體" w:eastAsia="標楷體" w:hAnsi="標楷體"/>
              </w:rPr>
              <w:t>管理好自己的情緒，不要讓情緒控制了</w:t>
            </w:r>
            <w:r w:rsidR="00343202" w:rsidRPr="00343202">
              <w:rPr>
                <w:rFonts w:ascii="標楷體" w:eastAsia="標楷體" w:hAnsi="標楷體" w:hint="eastAsia"/>
              </w:rPr>
              <w:t>孩</w:t>
            </w:r>
            <w:bookmarkStart w:id="0" w:name="OLE_LINK7"/>
            <w:r w:rsidR="00343202" w:rsidRPr="00343202">
              <w:rPr>
                <w:rFonts w:ascii="標楷體" w:eastAsia="標楷體" w:hAnsi="標楷體" w:hint="eastAsia"/>
              </w:rPr>
              <w:t>子</w:t>
            </w:r>
            <w:bookmarkEnd w:id="0"/>
          </w:p>
          <w:p w:rsidR="00512C9E" w:rsidRDefault="00FF3072" w:rsidP="00E96680">
            <w:pPr>
              <w:spacing w:beforeLines="50" w:before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  <w:bookmarkStart w:id="1" w:name="OLE_LINK1"/>
            <w:bookmarkStart w:id="2" w:name="OLE_LINK3"/>
            <w:bookmarkStart w:id="3" w:name="OLE_LINK6"/>
            <w:r w:rsidR="00540645" w:rsidRPr="00540645">
              <w:rPr>
                <w:rFonts w:ascii="標楷體" w:eastAsia="標楷體" w:hAnsi="標楷體" w:hint="eastAsia"/>
              </w:rPr>
              <w:t>、</w:t>
            </w:r>
            <w:bookmarkEnd w:id="1"/>
            <w:bookmarkEnd w:id="2"/>
            <w:bookmarkEnd w:id="3"/>
            <w:r w:rsidR="00540645" w:rsidRPr="00540645">
              <w:rPr>
                <w:rFonts w:ascii="標楷體" w:eastAsia="標楷體" w:hAnsi="標楷體" w:hint="eastAsia"/>
              </w:rPr>
              <w:t>核心概念</w:t>
            </w:r>
          </w:p>
          <w:p w:rsidR="00FF3072" w:rsidRPr="00DB175C" w:rsidRDefault="00512C9E" w:rsidP="00FF3072">
            <w:pPr>
              <w:spacing w:beforeLines="50" w:before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　　</w:t>
            </w:r>
            <w:proofErr w:type="gramStart"/>
            <w:r w:rsidR="001C7617" w:rsidRPr="00E5264C">
              <w:rPr>
                <w:rFonts w:ascii="標楷體" w:eastAsia="標楷體" w:hAnsi="標楷體" w:hint="eastAsia"/>
              </w:rPr>
              <w:t>低年段</w:t>
            </w:r>
            <w:proofErr w:type="gramEnd"/>
            <w:r w:rsidR="001C7617" w:rsidRPr="00E5264C">
              <w:rPr>
                <w:rFonts w:ascii="標楷體" w:eastAsia="標楷體" w:hAnsi="標楷體" w:hint="eastAsia"/>
              </w:rPr>
              <w:t>時應已學習性平議題能力指標2-1-3表達自己的意見和感受，不受性別的限制。處於</w:t>
            </w:r>
            <w:proofErr w:type="gramStart"/>
            <w:r w:rsidR="001C7617" w:rsidRPr="00E5264C">
              <w:rPr>
                <w:rFonts w:ascii="標楷體" w:eastAsia="標楷體" w:hAnsi="標楷體" w:hint="eastAsia"/>
              </w:rPr>
              <w:t>高年段</w:t>
            </w:r>
            <w:proofErr w:type="gramEnd"/>
            <w:r w:rsidR="001C7617" w:rsidRPr="00E5264C">
              <w:rPr>
                <w:rFonts w:ascii="標楷體" w:eastAsia="標楷體" w:hAnsi="標楷體" w:hint="eastAsia"/>
              </w:rPr>
              <w:t>，宜採用2-3-4尊重不同性別者在溝通過程中有平等表達的權利。</w:t>
            </w:r>
            <w:r w:rsidR="001C7617">
              <w:rPr>
                <w:rFonts w:ascii="標楷體" w:eastAsia="標楷體" w:hAnsi="標楷體" w:hint="eastAsia"/>
              </w:rPr>
              <w:t>但</w:t>
            </w:r>
            <w:r w:rsidR="00FF3072" w:rsidRPr="001C7617">
              <w:rPr>
                <w:rFonts w:ascii="標楷體" w:eastAsia="標楷體" w:hAnsi="標楷體"/>
              </w:rPr>
              <w:t>現在孩子談情說愛的年齡都比以前早，家庭和學校都應該提早教育他們，讓孩子能具備充足資訊、用對的方式來照顧自己</w:t>
            </w:r>
            <w:r w:rsidR="00D017E7">
              <w:rPr>
                <w:rFonts w:ascii="標楷體" w:eastAsia="標楷體" w:hAnsi="標楷體" w:hint="eastAsia"/>
              </w:rPr>
              <w:t>，因此</w:t>
            </w:r>
            <w:r w:rsidR="00FF3072" w:rsidRPr="00925954">
              <w:rPr>
                <w:rFonts w:ascii="標楷體" w:eastAsia="標楷體" w:hAnsi="標楷體" w:hint="eastAsia"/>
              </w:rPr>
              <w:t>，本教案</w:t>
            </w:r>
            <w:r w:rsidR="00FF6062">
              <w:rPr>
                <w:rFonts w:ascii="標楷體" w:eastAsia="標楷體" w:hAnsi="標楷體" w:hint="eastAsia"/>
              </w:rPr>
              <w:t>採用</w:t>
            </w:r>
            <w:r w:rsidR="00FF3072" w:rsidRPr="00925954">
              <w:rPr>
                <w:rFonts w:ascii="標楷體" w:eastAsia="標楷體" w:hAnsi="標楷體" w:hint="eastAsia"/>
              </w:rPr>
              <w:t>能力指標「2-4-6 習得性別間合宜的情感表達方式」的內涵，將其運用在國小階段的情感教育</w:t>
            </w:r>
            <w:r w:rsidR="00FF3072" w:rsidRPr="00DB175C">
              <w:rPr>
                <w:rFonts w:ascii="標楷體" w:eastAsia="標楷體" w:hAnsi="標楷體" w:hint="eastAsia"/>
              </w:rPr>
              <w:t>課程中，期待能讓高年級學童在銜接青少年階段的歷程中，能對情感表達與溝通具有深刻的學習與體認。</w:t>
            </w:r>
          </w:p>
          <w:p w:rsidR="00FF3072" w:rsidRPr="00DB175C" w:rsidRDefault="00DB175C" w:rsidP="00DB175C">
            <w:pPr>
              <w:spacing w:beforeLines="50" w:before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  <w:r w:rsidRPr="00540645">
              <w:rPr>
                <w:rFonts w:ascii="標楷體" w:eastAsia="標楷體" w:hAnsi="標楷體" w:hint="eastAsia"/>
              </w:rPr>
              <w:t>、</w:t>
            </w:r>
            <w:r w:rsidR="00FF3072" w:rsidRPr="00DB175C">
              <w:rPr>
                <w:rFonts w:ascii="標楷體" w:eastAsia="標楷體" w:hAnsi="標楷體" w:hint="eastAsia"/>
              </w:rPr>
              <w:t>教材分析</w:t>
            </w:r>
          </w:p>
          <w:p w:rsidR="00FF3072" w:rsidRDefault="00F1121F" w:rsidP="00FF3072">
            <w:pPr>
              <w:spacing w:beforeLines="50" w:before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本教材</w:t>
            </w:r>
            <w:r w:rsidR="002B6281" w:rsidRPr="00DB175C">
              <w:rPr>
                <w:rFonts w:ascii="標楷體" w:eastAsia="標楷體" w:hAnsi="標楷體" w:hint="eastAsia"/>
              </w:rPr>
              <w:t>結合</w:t>
            </w:r>
            <w:r w:rsidR="003A513E" w:rsidRPr="00DB175C">
              <w:rPr>
                <w:rFonts w:ascii="標楷體" w:eastAsia="標楷體" w:hAnsi="標楷體" w:hint="eastAsia"/>
              </w:rPr>
              <w:t>翰林</w:t>
            </w:r>
            <w:r w:rsidR="002B6281" w:rsidRPr="00DB175C">
              <w:rPr>
                <w:rFonts w:ascii="標楷體" w:eastAsia="標楷體" w:hAnsi="標楷體" w:hint="eastAsia"/>
              </w:rPr>
              <w:t>版六</w:t>
            </w:r>
            <w:proofErr w:type="gramStart"/>
            <w:r w:rsidR="002B6281" w:rsidRPr="00DB175C">
              <w:rPr>
                <w:rFonts w:ascii="標楷體" w:eastAsia="標楷體" w:hAnsi="標楷體" w:hint="eastAsia"/>
              </w:rPr>
              <w:t>年級健體課本</w:t>
            </w:r>
            <w:proofErr w:type="gramEnd"/>
            <w:r w:rsidR="002B6281" w:rsidRPr="00DB175C">
              <w:rPr>
                <w:rFonts w:ascii="標楷體" w:eastAsia="標楷體" w:hAnsi="標楷體" w:hint="eastAsia"/>
              </w:rPr>
              <w:t>第</w:t>
            </w:r>
            <w:r w:rsidR="003A513E" w:rsidRPr="00DB175C">
              <w:rPr>
                <w:rFonts w:ascii="標楷體" w:eastAsia="標楷體" w:hAnsi="標楷體" w:hint="eastAsia"/>
              </w:rPr>
              <w:t>六</w:t>
            </w:r>
            <w:r w:rsidR="00FF3072" w:rsidRPr="00DB175C">
              <w:rPr>
                <w:rFonts w:ascii="標楷體" w:eastAsia="標楷體" w:hAnsi="標楷體" w:hint="eastAsia"/>
              </w:rPr>
              <w:t>單元的內容</w:t>
            </w:r>
            <w:r w:rsidR="00B332AD" w:rsidRPr="00DB175C">
              <w:rPr>
                <w:rFonts w:ascii="標楷體" w:eastAsia="標楷體" w:hAnsi="標楷體" w:hint="eastAsia"/>
              </w:rPr>
              <w:t>，</w:t>
            </w:r>
            <w:r w:rsidR="00FF3072" w:rsidRPr="00DB175C">
              <w:rPr>
                <w:rFonts w:ascii="標楷體" w:eastAsia="標楷體" w:hAnsi="標楷體" w:hint="eastAsia"/>
              </w:rPr>
              <w:t>針對情感教育進行</w:t>
            </w:r>
            <w:proofErr w:type="gramStart"/>
            <w:r w:rsidR="00FF3072" w:rsidRPr="00DB175C">
              <w:rPr>
                <w:rFonts w:ascii="標楷體" w:eastAsia="標楷體" w:hAnsi="標楷體" w:hint="eastAsia"/>
              </w:rPr>
              <w:t>加深加廣課程</w:t>
            </w:r>
            <w:proofErr w:type="gramEnd"/>
            <w:r w:rsidR="000637F3">
              <w:rPr>
                <w:rFonts w:ascii="標楷體" w:eastAsia="標楷體" w:hAnsi="標楷體" w:hint="eastAsia"/>
              </w:rPr>
              <w:t>。</w:t>
            </w:r>
            <w:r w:rsidR="00CB19B8" w:rsidRPr="00DB175C">
              <w:rPr>
                <w:rFonts w:ascii="標楷體" w:eastAsia="標楷體" w:hAnsi="標楷體" w:hint="eastAsia"/>
              </w:rPr>
              <w:t>讓學生透過分手時的情緒，討論情緒</w:t>
            </w:r>
            <w:r w:rsidR="00167B9E" w:rsidRPr="00DB175C">
              <w:rPr>
                <w:rFonts w:ascii="標楷體" w:eastAsia="標楷體" w:hAnsi="標楷體" w:hint="eastAsia"/>
              </w:rPr>
              <w:t>可能</w:t>
            </w:r>
            <w:r w:rsidR="00CB19B8" w:rsidRPr="00DB175C">
              <w:rPr>
                <w:rFonts w:ascii="標楷體" w:eastAsia="標楷體" w:hAnsi="標楷體" w:hint="eastAsia"/>
              </w:rPr>
              <w:t>帶來的</w:t>
            </w:r>
            <w:r w:rsidR="0027235A" w:rsidRPr="00DB175C">
              <w:rPr>
                <w:rFonts w:ascii="標楷體" w:eastAsia="標楷體" w:hAnsi="標楷體" w:hint="eastAsia"/>
              </w:rPr>
              <w:t>正負向</w:t>
            </w:r>
            <w:r w:rsidR="00CB19B8" w:rsidRPr="00DB175C">
              <w:rPr>
                <w:rFonts w:ascii="標楷體" w:eastAsia="標楷體" w:hAnsi="標楷體" w:hint="eastAsia"/>
              </w:rPr>
              <w:t>行動，</w:t>
            </w:r>
            <w:r w:rsidR="0027235A" w:rsidRPr="00DB175C">
              <w:rPr>
                <w:rFonts w:ascii="標楷體" w:eastAsia="標楷體" w:hAnsi="標楷體" w:hint="eastAsia"/>
              </w:rPr>
              <w:t>再</w:t>
            </w:r>
            <w:r w:rsidR="00CB19B8" w:rsidRPr="00DB175C">
              <w:rPr>
                <w:rFonts w:ascii="標楷體" w:eastAsia="標楷體" w:hAnsi="標楷體" w:hint="eastAsia"/>
              </w:rPr>
              <w:t>探討做出負向行動背後</w:t>
            </w:r>
            <w:r w:rsidR="0027235A" w:rsidRPr="00DB175C">
              <w:rPr>
                <w:rFonts w:ascii="標楷體" w:eastAsia="標楷體" w:hAnsi="標楷體" w:hint="eastAsia"/>
              </w:rPr>
              <w:t>的觀點，最後請</w:t>
            </w:r>
            <w:r w:rsidR="00BD5280" w:rsidRPr="00DB175C">
              <w:rPr>
                <w:rFonts w:ascii="標楷體" w:eastAsia="標楷體" w:hAnsi="標楷體" w:hint="eastAsia"/>
              </w:rPr>
              <w:t>學生再</w:t>
            </w:r>
            <w:r w:rsidR="0027235A" w:rsidRPr="00DB175C">
              <w:rPr>
                <w:rFonts w:ascii="標楷體" w:eastAsia="標楷體" w:hAnsi="標楷體" w:hint="eastAsia"/>
              </w:rPr>
              <w:t>回頭</w:t>
            </w:r>
            <w:r w:rsidR="00BD5280" w:rsidRPr="00DB175C">
              <w:rPr>
                <w:rFonts w:ascii="標楷體" w:eastAsia="標楷體" w:hAnsi="標楷體" w:hint="eastAsia"/>
              </w:rPr>
              <w:t>思考做出負向行動是否能</w:t>
            </w:r>
            <w:r w:rsidR="00E22D67">
              <w:rPr>
                <w:rFonts w:ascii="標楷體" w:eastAsia="標楷體" w:hAnsi="標楷體" w:hint="eastAsia"/>
              </w:rPr>
              <w:t>抒解</w:t>
            </w:r>
            <w:r w:rsidR="000637F3">
              <w:rPr>
                <w:rFonts w:ascii="標楷體" w:eastAsia="標楷體" w:hAnsi="標楷體" w:hint="eastAsia"/>
              </w:rPr>
              <w:t>情緒、</w:t>
            </w:r>
            <w:r w:rsidR="00BD5280" w:rsidRPr="00DB175C">
              <w:rPr>
                <w:rFonts w:ascii="標楷體" w:eastAsia="標楷體" w:hAnsi="標楷體" w:hint="eastAsia"/>
              </w:rPr>
              <w:t>解決問題。期待學生透過課堂中</w:t>
            </w:r>
            <w:r w:rsidR="000A6E57">
              <w:rPr>
                <w:rFonts w:ascii="標楷體" w:eastAsia="標楷體" w:hAnsi="標楷體" w:hint="eastAsia"/>
              </w:rPr>
              <w:t>討論，</w:t>
            </w:r>
            <w:r w:rsidR="00BD5280" w:rsidRPr="00DB175C">
              <w:rPr>
                <w:rFonts w:ascii="標楷體" w:eastAsia="標楷體" w:hAnsi="標楷體" w:hint="eastAsia"/>
              </w:rPr>
              <w:t>看到多元的觀點，</w:t>
            </w:r>
            <w:proofErr w:type="gramStart"/>
            <w:r w:rsidR="000A6E57">
              <w:rPr>
                <w:rFonts w:ascii="標楷體" w:eastAsia="標楷體" w:hAnsi="標楷體" w:hint="eastAsia"/>
              </w:rPr>
              <w:t>釐</w:t>
            </w:r>
            <w:proofErr w:type="gramEnd"/>
            <w:r w:rsidR="000A6E57">
              <w:rPr>
                <w:rFonts w:ascii="標楷體" w:eastAsia="標楷體" w:hAnsi="標楷體" w:hint="eastAsia"/>
              </w:rPr>
              <w:t>清合宜</w:t>
            </w:r>
            <w:r w:rsidR="00E22D67">
              <w:rPr>
                <w:rFonts w:ascii="標楷體" w:eastAsia="標楷體" w:hAnsi="標楷體" w:hint="eastAsia"/>
              </w:rPr>
              <w:t>抒解</w:t>
            </w:r>
            <w:r w:rsidR="000A6E57">
              <w:rPr>
                <w:rFonts w:ascii="標楷體" w:eastAsia="標楷體" w:hAnsi="標楷體" w:hint="eastAsia"/>
              </w:rPr>
              <w:t>情緒的方法，及學習判斷</w:t>
            </w:r>
            <w:r w:rsidR="00BD5280" w:rsidRPr="00DB175C">
              <w:rPr>
                <w:rFonts w:ascii="標楷體" w:eastAsia="標楷體" w:hAnsi="標楷體" w:hint="eastAsia"/>
              </w:rPr>
              <w:t>解決問題的能力</w:t>
            </w:r>
            <w:r w:rsidR="000637F3">
              <w:rPr>
                <w:rFonts w:ascii="標楷體" w:eastAsia="標楷體" w:hAnsi="標楷體" w:hint="eastAsia"/>
              </w:rPr>
              <w:t>，進而學習</w:t>
            </w:r>
            <w:r w:rsidR="00274A66" w:rsidRPr="00DB175C">
              <w:rPr>
                <w:rFonts w:ascii="標楷體" w:eastAsia="標楷體" w:hAnsi="標楷體" w:hint="eastAsia"/>
              </w:rPr>
              <w:t>尊重他人。</w:t>
            </w:r>
          </w:p>
          <w:p w:rsidR="00630306" w:rsidRPr="00DB175C" w:rsidRDefault="00630306" w:rsidP="00FF3072">
            <w:pPr>
              <w:spacing w:beforeLines="50" w:before="180"/>
              <w:jc w:val="both"/>
              <w:rPr>
                <w:rFonts w:ascii="標楷體" w:eastAsia="標楷體" w:hAnsi="標楷體"/>
              </w:rPr>
            </w:pPr>
          </w:p>
          <w:p w:rsidR="00300DA3" w:rsidRPr="00DB175C" w:rsidRDefault="00DB175C" w:rsidP="00DB175C">
            <w:pPr>
              <w:spacing w:beforeLines="50" w:before="180"/>
              <w:jc w:val="both"/>
              <w:rPr>
                <w:rFonts w:ascii="標楷體" w:eastAsia="標楷體" w:hAnsi="標楷體"/>
              </w:rPr>
            </w:pPr>
            <w:r w:rsidRPr="00DB175C">
              <w:rPr>
                <w:rFonts w:ascii="標楷體" w:eastAsia="標楷體" w:hAnsi="標楷體" w:hint="eastAsia"/>
              </w:rPr>
              <w:lastRenderedPageBreak/>
              <w:t>四、</w:t>
            </w:r>
            <w:r w:rsidR="00E9119A" w:rsidRPr="00DB175C">
              <w:rPr>
                <w:rFonts w:ascii="標楷體" w:eastAsia="標楷體" w:hAnsi="標楷體" w:hint="eastAsia"/>
              </w:rPr>
              <w:t>學習</w:t>
            </w:r>
            <w:r w:rsidR="00540645" w:rsidRPr="00DB175C">
              <w:rPr>
                <w:rFonts w:ascii="標楷體" w:eastAsia="標楷體" w:hAnsi="標楷體" w:hint="eastAsia"/>
              </w:rPr>
              <w:t>策略</w:t>
            </w:r>
            <w:r w:rsidR="004F31DA" w:rsidRPr="00DB175C">
              <w:rPr>
                <w:rFonts w:ascii="標楷體" w:eastAsia="標楷體" w:hAnsi="標楷體" w:hint="eastAsia"/>
              </w:rPr>
              <w:t>及評量</w:t>
            </w:r>
          </w:p>
          <w:p w:rsidR="009521EF" w:rsidRPr="00DB175C" w:rsidRDefault="009521EF" w:rsidP="00FF3072">
            <w:pPr>
              <w:spacing w:beforeLines="50" w:before="180"/>
              <w:jc w:val="both"/>
              <w:rPr>
                <w:rFonts w:ascii="標楷體" w:eastAsia="標楷體" w:hAnsi="標楷體"/>
              </w:rPr>
            </w:pPr>
            <w:r w:rsidRPr="00DB175C">
              <w:rPr>
                <w:rFonts w:ascii="標楷體" w:eastAsia="標楷體" w:hAnsi="標楷體"/>
              </w:rPr>
              <w:t>(</w:t>
            </w:r>
            <w:proofErr w:type="gramStart"/>
            <w:r w:rsidRPr="00DB175C">
              <w:rPr>
                <w:rFonts w:ascii="標楷體" w:eastAsia="標楷體" w:hAnsi="標楷體" w:hint="eastAsia"/>
              </w:rPr>
              <w:t>一</w:t>
            </w:r>
            <w:proofErr w:type="gramEnd"/>
            <w:r w:rsidRPr="00DB175C">
              <w:rPr>
                <w:rFonts w:ascii="標楷體" w:eastAsia="標楷體" w:hAnsi="標楷體"/>
              </w:rPr>
              <w:t>)</w:t>
            </w:r>
            <w:r w:rsidR="004F31DA" w:rsidRPr="00DB175C">
              <w:rPr>
                <w:rFonts w:ascii="標楷體" w:eastAsia="標楷體" w:hAnsi="標楷體" w:hint="eastAsia"/>
              </w:rPr>
              <w:t>採用</w:t>
            </w:r>
            <w:r w:rsidR="00EE7C19">
              <w:rPr>
                <w:rFonts w:ascii="標楷體" w:eastAsia="標楷體" w:hAnsi="標楷體" w:hint="eastAsia"/>
              </w:rPr>
              <w:t>問答及討論的方式</w:t>
            </w:r>
            <w:r w:rsidR="004F31DA" w:rsidRPr="00DB175C">
              <w:rPr>
                <w:rFonts w:ascii="標楷體" w:eastAsia="標楷體" w:hAnsi="標楷體" w:hint="eastAsia"/>
              </w:rPr>
              <w:t>，</w:t>
            </w:r>
            <w:r w:rsidR="004049B0">
              <w:rPr>
                <w:rFonts w:ascii="標楷體" w:eastAsia="標楷體" w:hAnsi="標楷體" w:hint="eastAsia"/>
              </w:rPr>
              <w:t>思考合宜的</w:t>
            </w:r>
            <w:r w:rsidR="00E22D67">
              <w:rPr>
                <w:rFonts w:ascii="標楷體" w:eastAsia="標楷體" w:hAnsi="標楷體" w:hint="eastAsia"/>
              </w:rPr>
              <w:t>抒解</w:t>
            </w:r>
            <w:r w:rsidR="004049B0">
              <w:rPr>
                <w:rFonts w:ascii="標楷體" w:eastAsia="標楷體" w:hAnsi="標楷體" w:hint="eastAsia"/>
              </w:rPr>
              <w:t>情緒的方法，並透過小組討論的方式，</w:t>
            </w:r>
            <w:r w:rsidR="000637F3">
              <w:rPr>
                <w:rFonts w:ascii="標楷體" w:eastAsia="標楷體" w:hAnsi="標楷體" w:hint="eastAsia"/>
              </w:rPr>
              <w:t>學習理解他人的感受與想法。</w:t>
            </w:r>
          </w:p>
          <w:p w:rsidR="00FF3072" w:rsidRPr="00BD5280" w:rsidRDefault="009521EF" w:rsidP="00FF3072">
            <w:pPr>
              <w:spacing w:beforeLines="50" w:before="180"/>
              <w:jc w:val="both"/>
              <w:rPr>
                <w:rFonts w:ascii="標楷體" w:eastAsia="標楷體" w:hAnsi="標楷體"/>
                <w:color w:val="FF0000"/>
              </w:rPr>
            </w:pPr>
            <w:r w:rsidRPr="00DB175C">
              <w:rPr>
                <w:rFonts w:ascii="標楷體" w:eastAsia="標楷體" w:hAnsi="標楷體" w:hint="eastAsia"/>
              </w:rPr>
              <w:t>(</w:t>
            </w:r>
            <w:r w:rsidR="00BD5280" w:rsidRPr="00DB175C">
              <w:rPr>
                <w:rFonts w:ascii="標楷體" w:eastAsia="標楷體" w:hAnsi="標楷體" w:hint="eastAsia"/>
              </w:rPr>
              <w:t>二</w:t>
            </w:r>
            <w:r w:rsidRPr="00DB175C">
              <w:rPr>
                <w:rFonts w:ascii="標楷體" w:eastAsia="標楷體" w:hAnsi="標楷體" w:hint="eastAsia"/>
              </w:rPr>
              <w:t>)</w:t>
            </w:r>
            <w:r w:rsidR="004F31DA" w:rsidRPr="00DB175C">
              <w:rPr>
                <w:rFonts w:ascii="標楷體" w:eastAsia="標楷體" w:hAnsi="標楷體" w:hint="eastAsia"/>
              </w:rPr>
              <w:t>評量方式</w:t>
            </w:r>
            <w:r w:rsidR="00220169" w:rsidRPr="00DB175C">
              <w:rPr>
                <w:rFonts w:ascii="標楷體" w:eastAsia="標楷體" w:hAnsi="標楷體" w:hint="eastAsia"/>
              </w:rPr>
              <w:t>採用</w:t>
            </w:r>
            <w:proofErr w:type="gramStart"/>
            <w:r w:rsidR="00220169" w:rsidRPr="00DB175C">
              <w:rPr>
                <w:rFonts w:ascii="標楷體" w:eastAsia="標楷體" w:hAnsi="標楷體" w:hint="eastAsia"/>
              </w:rPr>
              <w:t>前後測</w:t>
            </w:r>
            <w:proofErr w:type="gramEnd"/>
            <w:r w:rsidR="00220169" w:rsidRPr="00DB175C">
              <w:rPr>
                <w:rFonts w:ascii="標楷體" w:eastAsia="標楷體" w:hAnsi="標楷體" w:hint="eastAsia"/>
              </w:rPr>
              <w:t>評量，並利用</w:t>
            </w:r>
            <w:proofErr w:type="gramStart"/>
            <w:r w:rsidR="00220169" w:rsidRPr="00DB175C">
              <w:rPr>
                <w:rFonts w:ascii="標楷體" w:eastAsia="標楷體" w:hAnsi="標楷體"/>
              </w:rPr>
              <w:t>”</w:t>
            </w:r>
            <w:bookmarkStart w:id="4" w:name="OLE_LINK12"/>
            <w:proofErr w:type="gramEnd"/>
            <w:r w:rsidR="00220169" w:rsidRPr="00DB175C">
              <w:rPr>
                <w:rFonts w:ascii="標楷體" w:eastAsia="標楷體" w:hAnsi="標楷體"/>
              </w:rPr>
              <w:t>plicker</w:t>
            </w:r>
            <w:r w:rsidR="005B12CA" w:rsidRPr="00DB175C">
              <w:rPr>
                <w:rFonts w:ascii="標楷體" w:eastAsia="標楷體" w:hAnsi="標楷體" w:hint="eastAsia"/>
              </w:rPr>
              <w:t>s</w:t>
            </w:r>
            <w:bookmarkEnd w:id="4"/>
            <w:proofErr w:type="gramStart"/>
            <w:r w:rsidR="00220169" w:rsidRPr="00DB175C">
              <w:rPr>
                <w:rFonts w:ascii="標楷體" w:eastAsia="標楷體" w:hAnsi="標楷體"/>
              </w:rPr>
              <w:t>”</w:t>
            </w:r>
            <w:proofErr w:type="gramEnd"/>
            <w:r w:rsidR="004049B0">
              <w:rPr>
                <w:rFonts w:ascii="標楷體" w:eastAsia="標楷體" w:hAnsi="標楷體" w:hint="eastAsia"/>
              </w:rPr>
              <w:t>即時回饋系統</w:t>
            </w:r>
            <w:r w:rsidR="00220169" w:rsidRPr="00DB175C">
              <w:rPr>
                <w:rFonts w:ascii="標楷體" w:eastAsia="標楷體" w:hAnsi="標楷體" w:hint="eastAsia"/>
              </w:rPr>
              <w:t>軟體，能快速掌握學童回答內容</w:t>
            </w:r>
            <w:r w:rsidR="004F31DA" w:rsidRPr="00DB175C">
              <w:rPr>
                <w:rFonts w:ascii="標楷體" w:eastAsia="標楷體" w:hAnsi="標楷體" w:hint="eastAsia"/>
              </w:rPr>
              <w:t>，來了解課程結束後的學習情形</w:t>
            </w:r>
            <w:r w:rsidR="00D017E7" w:rsidRPr="00DB175C">
              <w:rPr>
                <w:rFonts w:ascii="標楷體" w:eastAsia="標楷體" w:hAnsi="標楷體" w:hint="eastAsia"/>
              </w:rPr>
              <w:t>。</w:t>
            </w:r>
          </w:p>
        </w:tc>
      </w:tr>
      <w:tr w:rsidR="00572931" w:rsidRPr="00026B0B" w:rsidTr="00572931">
        <w:trPr>
          <w:jc w:val="center"/>
        </w:trPr>
        <w:tc>
          <w:tcPr>
            <w:tcW w:w="401" w:type="dxa"/>
            <w:vMerge w:val="restart"/>
            <w:vAlign w:val="center"/>
          </w:tcPr>
          <w:p w:rsidR="00572931" w:rsidRPr="00026B0B" w:rsidRDefault="00572931" w:rsidP="005729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九年一貫</w:t>
            </w:r>
          </w:p>
        </w:tc>
        <w:tc>
          <w:tcPr>
            <w:tcW w:w="1306" w:type="dxa"/>
            <w:vMerge w:val="restart"/>
            <w:vAlign w:val="center"/>
          </w:tcPr>
          <w:p w:rsidR="00572931" w:rsidRPr="00026B0B" w:rsidRDefault="00572931" w:rsidP="00572931">
            <w:pPr>
              <w:jc w:val="center"/>
              <w:rPr>
                <w:rFonts w:ascii="標楷體" w:eastAsia="標楷體" w:hAnsi="標楷體"/>
              </w:rPr>
            </w:pPr>
            <w:r w:rsidRPr="00026B0B">
              <w:rPr>
                <w:rFonts w:ascii="標楷體" w:eastAsia="標楷體" w:hAnsi="標楷體" w:hint="eastAsia"/>
              </w:rPr>
              <w:t>性平概念分析</w:t>
            </w:r>
          </w:p>
        </w:tc>
        <w:tc>
          <w:tcPr>
            <w:tcW w:w="3133" w:type="dxa"/>
            <w:vAlign w:val="center"/>
          </w:tcPr>
          <w:p w:rsidR="00572931" w:rsidRPr="00026B0B" w:rsidRDefault="00572931" w:rsidP="00572931">
            <w:pPr>
              <w:pStyle w:val="14"/>
              <w:jc w:val="center"/>
              <w:rPr>
                <w:rFonts w:ascii="標楷體"/>
              </w:rPr>
            </w:pPr>
            <w:r w:rsidRPr="00026B0B">
              <w:rPr>
                <w:rFonts w:ascii="標楷體" w:hAnsi="標楷體" w:hint="eastAsia"/>
              </w:rPr>
              <w:t>主要概念</w:t>
            </w:r>
          </w:p>
        </w:tc>
        <w:tc>
          <w:tcPr>
            <w:tcW w:w="4962" w:type="dxa"/>
            <w:gridSpan w:val="5"/>
            <w:vAlign w:val="center"/>
          </w:tcPr>
          <w:p w:rsidR="00572931" w:rsidRPr="00026B0B" w:rsidRDefault="00572931" w:rsidP="00572931">
            <w:pPr>
              <w:pStyle w:val="af0"/>
              <w:snapToGrid/>
              <w:spacing w:line="240" w:lineRule="auto"/>
              <w:rPr>
                <w:rFonts w:ascii="標楷體"/>
              </w:rPr>
            </w:pPr>
            <w:r w:rsidRPr="00026B0B">
              <w:rPr>
                <w:rFonts w:ascii="標楷體" w:hAnsi="標楷體" w:hint="eastAsia"/>
              </w:rPr>
              <w:t>次要概念</w:t>
            </w:r>
          </w:p>
        </w:tc>
      </w:tr>
      <w:tr w:rsidR="00572931" w:rsidRPr="00026B0B" w:rsidTr="00572931">
        <w:trPr>
          <w:jc w:val="center"/>
        </w:trPr>
        <w:tc>
          <w:tcPr>
            <w:tcW w:w="401" w:type="dxa"/>
            <w:vMerge/>
            <w:vAlign w:val="center"/>
          </w:tcPr>
          <w:p w:rsidR="00572931" w:rsidRPr="00026B0B" w:rsidRDefault="00572931" w:rsidP="0057293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06" w:type="dxa"/>
            <w:vMerge/>
            <w:vAlign w:val="center"/>
          </w:tcPr>
          <w:p w:rsidR="00572931" w:rsidRPr="00026B0B" w:rsidRDefault="00572931" w:rsidP="0057293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33" w:type="dxa"/>
            <w:vAlign w:val="center"/>
          </w:tcPr>
          <w:p w:rsidR="00572931" w:rsidRPr="00E73D1F" w:rsidRDefault="00572931" w:rsidP="00572931">
            <w:pPr>
              <w:pStyle w:val="Web"/>
              <w:snapToGrid w:val="0"/>
              <w:spacing w:line="0" w:lineRule="atLeast"/>
              <w:ind w:left="648" w:hangingChars="270" w:hanging="648"/>
              <w:jc w:val="center"/>
              <w:rPr>
                <w:rFonts w:ascii="標楷體" w:eastAsia="標楷體" w:hAnsi="標楷體"/>
              </w:rPr>
            </w:pPr>
            <w:r w:rsidRPr="00E73D1F">
              <w:rPr>
                <w:rFonts w:ascii="標楷體" w:eastAsia="標楷體" w:hAnsi="標楷體" w:hint="eastAsia"/>
              </w:rPr>
              <w:t>性別與情感</w:t>
            </w:r>
          </w:p>
        </w:tc>
        <w:tc>
          <w:tcPr>
            <w:tcW w:w="4962" w:type="dxa"/>
            <w:gridSpan w:val="5"/>
            <w:vAlign w:val="center"/>
          </w:tcPr>
          <w:p w:rsidR="00572931" w:rsidRPr="00E73D1F" w:rsidRDefault="00572931" w:rsidP="00572931">
            <w:pPr>
              <w:pStyle w:val="Web"/>
              <w:snapToGrid w:val="0"/>
              <w:spacing w:line="0" w:lineRule="atLeast"/>
              <w:ind w:left="648" w:hangingChars="270" w:hanging="648"/>
              <w:jc w:val="center"/>
              <w:rPr>
                <w:rFonts w:ascii="標楷體" w:eastAsia="標楷體" w:hAnsi="標楷體"/>
              </w:rPr>
            </w:pPr>
            <w:r w:rsidRPr="00E73D1F">
              <w:rPr>
                <w:rFonts w:ascii="標楷體" w:eastAsia="標楷體" w:hAnsi="標楷體" w:hint="eastAsia"/>
              </w:rPr>
              <w:t>情感的表達與溝通</w:t>
            </w:r>
          </w:p>
        </w:tc>
      </w:tr>
      <w:tr w:rsidR="00572931" w:rsidRPr="00026B0B" w:rsidTr="00572931">
        <w:trPr>
          <w:jc w:val="center"/>
        </w:trPr>
        <w:tc>
          <w:tcPr>
            <w:tcW w:w="401" w:type="dxa"/>
            <w:vMerge/>
            <w:vAlign w:val="center"/>
          </w:tcPr>
          <w:p w:rsidR="00572931" w:rsidRPr="00026B0B" w:rsidRDefault="00572931" w:rsidP="0057293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06" w:type="dxa"/>
            <w:vAlign w:val="center"/>
          </w:tcPr>
          <w:p w:rsidR="00572931" w:rsidRPr="00026B0B" w:rsidRDefault="00572931" w:rsidP="00572931">
            <w:pPr>
              <w:jc w:val="center"/>
              <w:rPr>
                <w:rFonts w:ascii="標楷體" w:eastAsia="標楷體" w:hAnsi="標楷體"/>
              </w:rPr>
            </w:pPr>
            <w:r w:rsidRPr="00026B0B">
              <w:rPr>
                <w:rFonts w:ascii="標楷體" w:eastAsia="標楷體" w:hAnsi="標楷體" w:hint="eastAsia"/>
              </w:rPr>
              <w:t>性平議題</w:t>
            </w:r>
          </w:p>
          <w:p w:rsidR="00572931" w:rsidRPr="00026B0B" w:rsidRDefault="00572931" w:rsidP="00572931">
            <w:pPr>
              <w:jc w:val="center"/>
              <w:rPr>
                <w:rFonts w:ascii="標楷體" w:eastAsia="標楷體" w:hAnsi="標楷體"/>
              </w:rPr>
            </w:pPr>
            <w:r w:rsidRPr="00026B0B">
              <w:rPr>
                <w:rFonts w:ascii="標楷體" w:eastAsia="標楷體" w:hAnsi="標楷體" w:hint="eastAsia"/>
              </w:rPr>
              <w:t>能力指標</w:t>
            </w:r>
          </w:p>
        </w:tc>
        <w:tc>
          <w:tcPr>
            <w:tcW w:w="8095" w:type="dxa"/>
            <w:gridSpan w:val="6"/>
            <w:vAlign w:val="center"/>
          </w:tcPr>
          <w:p w:rsidR="00572931" w:rsidRPr="00026B0B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</w:rPr>
              <w:t>2-4-6習得性別間合宜的表達方式</w:t>
            </w:r>
          </w:p>
        </w:tc>
      </w:tr>
      <w:tr w:rsidR="00572931" w:rsidRPr="00026B0B" w:rsidTr="00167B9E">
        <w:trPr>
          <w:trHeight w:val="180"/>
          <w:jc w:val="center"/>
        </w:trPr>
        <w:tc>
          <w:tcPr>
            <w:tcW w:w="401" w:type="dxa"/>
            <w:vMerge w:val="restart"/>
            <w:vAlign w:val="center"/>
          </w:tcPr>
          <w:p w:rsidR="00572931" w:rsidRPr="00026B0B" w:rsidRDefault="00572931" w:rsidP="0057293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  <w:r w:rsidRPr="00836298">
              <w:rPr>
                <w:rFonts w:ascii="標楷體" w:eastAsia="標楷體" w:hAnsi="標楷體" w:hint="eastAsia"/>
              </w:rPr>
              <w:t>年國教</w:t>
            </w:r>
          </w:p>
        </w:tc>
        <w:tc>
          <w:tcPr>
            <w:tcW w:w="1306" w:type="dxa"/>
            <w:vMerge w:val="restart"/>
            <w:vAlign w:val="center"/>
          </w:tcPr>
          <w:p w:rsidR="00572931" w:rsidRDefault="00572931" w:rsidP="00572931">
            <w:pPr>
              <w:jc w:val="center"/>
              <w:rPr>
                <w:rFonts w:ascii="標楷體" w:eastAsia="標楷體" w:hAnsi="標楷體"/>
              </w:rPr>
            </w:pPr>
            <w:r w:rsidRPr="00836298">
              <w:rPr>
                <w:rFonts w:ascii="標楷體" w:eastAsia="標楷體" w:hAnsi="標楷體" w:hint="eastAsia"/>
              </w:rPr>
              <w:t>12年國教</w:t>
            </w:r>
          </w:p>
          <w:p w:rsidR="00572931" w:rsidRPr="00026B0B" w:rsidRDefault="00572931" w:rsidP="00572931">
            <w:pPr>
              <w:jc w:val="center"/>
              <w:rPr>
                <w:rFonts w:ascii="標楷體" w:eastAsia="標楷體" w:hAnsi="標楷體"/>
              </w:rPr>
            </w:pPr>
            <w:r w:rsidRPr="00C95887">
              <w:rPr>
                <w:rFonts w:ascii="標楷體" w:eastAsia="標楷體" w:hAnsi="標楷體" w:hint="eastAsia"/>
              </w:rPr>
              <w:t>核心素養</w:t>
            </w:r>
          </w:p>
        </w:tc>
        <w:tc>
          <w:tcPr>
            <w:tcW w:w="4667" w:type="dxa"/>
            <w:gridSpan w:val="2"/>
            <w:vAlign w:val="center"/>
          </w:tcPr>
          <w:p w:rsidR="00572931" w:rsidRPr="00C95887" w:rsidRDefault="00572931" w:rsidP="00572931">
            <w:pPr>
              <w:pStyle w:val="Web"/>
              <w:snapToGrid w:val="0"/>
              <w:spacing w:before="0" w:beforeAutospacing="0" w:after="0" w:afterAutospacing="0" w:line="0" w:lineRule="atLeast"/>
              <w:ind w:left="648" w:hangingChars="270" w:hanging="648"/>
              <w:jc w:val="center"/>
              <w:rPr>
                <w:rFonts w:ascii="標楷體" w:eastAsia="標楷體" w:hAnsi="標楷體"/>
                <w:snapToGrid w:val="0"/>
                <w:sz w:val="23"/>
                <w:szCs w:val="23"/>
              </w:rPr>
            </w:pPr>
            <w:r w:rsidRPr="00C95887">
              <w:rPr>
                <w:rFonts w:ascii="標楷體" w:eastAsia="標楷體" w:hAnsi="標楷體"/>
              </w:rPr>
              <w:t>總綱核心素養項目</w:t>
            </w:r>
          </w:p>
        </w:tc>
        <w:tc>
          <w:tcPr>
            <w:tcW w:w="3428" w:type="dxa"/>
            <w:gridSpan w:val="4"/>
            <w:vAlign w:val="center"/>
          </w:tcPr>
          <w:p w:rsidR="00572931" w:rsidRPr="00C95887" w:rsidRDefault="00572931" w:rsidP="00572931">
            <w:pPr>
              <w:pStyle w:val="Web"/>
              <w:snapToGrid w:val="0"/>
              <w:spacing w:before="0" w:beforeAutospacing="0" w:after="0" w:afterAutospacing="0" w:line="0" w:lineRule="atLeast"/>
              <w:ind w:left="648" w:hangingChars="270" w:hanging="648"/>
              <w:jc w:val="center"/>
              <w:rPr>
                <w:rFonts w:ascii="標楷體" w:eastAsia="標楷體" w:hAnsi="標楷體"/>
                <w:snapToGrid w:val="0"/>
                <w:sz w:val="23"/>
                <w:szCs w:val="23"/>
              </w:rPr>
            </w:pPr>
            <w:r w:rsidRPr="00C95887">
              <w:rPr>
                <w:rFonts w:ascii="標楷體" w:eastAsia="標楷體" w:hAnsi="標楷體"/>
              </w:rPr>
              <w:t>性別平等教育核心素養</w:t>
            </w:r>
          </w:p>
        </w:tc>
      </w:tr>
      <w:tr w:rsidR="00572931" w:rsidRPr="00026B0B" w:rsidTr="00167B9E">
        <w:trPr>
          <w:trHeight w:val="180"/>
          <w:jc w:val="center"/>
        </w:trPr>
        <w:tc>
          <w:tcPr>
            <w:tcW w:w="401" w:type="dxa"/>
            <w:vMerge/>
            <w:vAlign w:val="center"/>
          </w:tcPr>
          <w:p w:rsidR="00572931" w:rsidRPr="00026B0B" w:rsidRDefault="00572931" w:rsidP="0057293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06" w:type="dxa"/>
            <w:vMerge/>
            <w:vAlign w:val="center"/>
          </w:tcPr>
          <w:p w:rsidR="00572931" w:rsidRPr="00026B0B" w:rsidRDefault="00572931" w:rsidP="0057293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67" w:type="dxa"/>
            <w:gridSpan w:val="2"/>
            <w:vAlign w:val="center"/>
          </w:tcPr>
          <w:p w:rsidR="00572931" w:rsidRPr="00F643DE" w:rsidRDefault="00572931" w:rsidP="00572931">
            <w:pPr>
              <w:pStyle w:val="Web"/>
              <w:snapToGrid w:val="0"/>
              <w:spacing w:line="0" w:lineRule="atLeast"/>
              <w:ind w:left="648" w:hangingChars="270" w:hanging="648"/>
              <w:rPr>
                <w:rFonts w:ascii="標楷體" w:eastAsia="標楷體" w:hAnsi="標楷體" w:cs="Times New Roman"/>
                <w:color w:val="auto"/>
                <w:kern w:val="2"/>
              </w:rPr>
            </w:pPr>
            <w:r w:rsidRPr="00F643DE">
              <w:rPr>
                <w:rFonts w:ascii="標楷體" w:eastAsia="標楷體" w:hAnsi="標楷體" w:cs="Times New Roman"/>
                <w:color w:val="auto"/>
                <w:kern w:val="2"/>
              </w:rPr>
              <w:t>C2 人際關係與團隊合作</w:t>
            </w:r>
          </w:p>
        </w:tc>
        <w:tc>
          <w:tcPr>
            <w:tcW w:w="3428" w:type="dxa"/>
            <w:gridSpan w:val="4"/>
            <w:vAlign w:val="center"/>
          </w:tcPr>
          <w:p w:rsidR="00572931" w:rsidRPr="00E73D1F" w:rsidRDefault="00572931" w:rsidP="00572931">
            <w:pPr>
              <w:pStyle w:val="Web"/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F643DE">
              <w:rPr>
                <w:rFonts w:ascii="標楷體" w:eastAsia="標楷體" w:hAnsi="標楷體" w:hint="eastAsia"/>
              </w:rPr>
              <w:t>性 C2 覺察人際互動與情感關係中的性別權力，提升情感表達、平等溝通與處理情感挫折的能力。</w:t>
            </w:r>
          </w:p>
        </w:tc>
      </w:tr>
      <w:tr w:rsidR="00572931" w:rsidRPr="00026B0B" w:rsidTr="00167B9E">
        <w:trPr>
          <w:trHeight w:val="360"/>
          <w:jc w:val="center"/>
        </w:trPr>
        <w:tc>
          <w:tcPr>
            <w:tcW w:w="401" w:type="dxa"/>
            <w:vMerge/>
            <w:vAlign w:val="center"/>
          </w:tcPr>
          <w:p w:rsidR="00572931" w:rsidRPr="00836298" w:rsidRDefault="00572931" w:rsidP="0057293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572931" w:rsidRPr="00C95887" w:rsidRDefault="00572931" w:rsidP="00572931">
            <w:pPr>
              <w:jc w:val="center"/>
              <w:rPr>
                <w:rFonts w:ascii="標楷體" w:eastAsia="標楷體" w:hAnsi="標楷體"/>
              </w:rPr>
            </w:pPr>
            <w:r w:rsidRPr="00C95887">
              <w:rPr>
                <w:rFonts w:ascii="標楷體" w:eastAsia="標楷體" w:hAnsi="標楷體" w:hint="eastAsia"/>
              </w:rPr>
              <w:t>12年國教</w:t>
            </w: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</w:rPr>
            </w:pPr>
            <w:r w:rsidRPr="00C95887">
              <w:rPr>
                <w:rFonts w:ascii="標楷體" w:eastAsia="標楷體" w:hAnsi="標楷體"/>
              </w:rPr>
              <w:t>學習主題與</w:t>
            </w:r>
          </w:p>
          <w:p w:rsidR="00572931" w:rsidRPr="00836298" w:rsidRDefault="00572931" w:rsidP="00572931">
            <w:pPr>
              <w:jc w:val="center"/>
              <w:rPr>
                <w:rFonts w:ascii="標楷體" w:eastAsia="標楷體" w:hAnsi="標楷體"/>
              </w:rPr>
            </w:pPr>
            <w:r w:rsidRPr="00C95887">
              <w:rPr>
                <w:rFonts w:ascii="標楷體" w:eastAsia="標楷體" w:hAnsi="標楷體"/>
              </w:rPr>
              <w:t>實質內涵</w:t>
            </w:r>
          </w:p>
        </w:tc>
        <w:tc>
          <w:tcPr>
            <w:tcW w:w="4667" w:type="dxa"/>
            <w:gridSpan w:val="2"/>
            <w:vAlign w:val="center"/>
          </w:tcPr>
          <w:p w:rsidR="00572931" w:rsidRPr="00836298" w:rsidRDefault="00572931" w:rsidP="00572931">
            <w:pPr>
              <w:pStyle w:val="Web"/>
              <w:snapToGrid w:val="0"/>
              <w:spacing w:line="0" w:lineRule="atLeast"/>
              <w:ind w:left="648" w:hangingChars="270" w:hanging="648"/>
              <w:jc w:val="center"/>
              <w:rPr>
                <w:rFonts w:ascii="標楷體" w:eastAsia="標楷體" w:hAnsi="標楷體"/>
                <w:snapToGrid w:val="0"/>
                <w:sz w:val="23"/>
                <w:szCs w:val="23"/>
              </w:rPr>
            </w:pPr>
            <w:r w:rsidRPr="00C95887">
              <w:rPr>
                <w:rFonts w:ascii="標楷體" w:eastAsia="標楷體" w:hAnsi="標楷體"/>
              </w:rPr>
              <w:t>性別平等教育學習主題</w:t>
            </w:r>
          </w:p>
        </w:tc>
        <w:tc>
          <w:tcPr>
            <w:tcW w:w="3428" w:type="dxa"/>
            <w:gridSpan w:val="4"/>
            <w:vAlign w:val="center"/>
          </w:tcPr>
          <w:p w:rsidR="00572931" w:rsidRPr="00836298" w:rsidRDefault="00572931" w:rsidP="00572931">
            <w:pPr>
              <w:pStyle w:val="Web"/>
              <w:snapToGrid w:val="0"/>
              <w:spacing w:line="0" w:lineRule="atLeast"/>
              <w:ind w:left="648" w:hangingChars="270" w:hanging="648"/>
              <w:jc w:val="center"/>
              <w:rPr>
                <w:rFonts w:ascii="標楷體" w:eastAsia="標楷體" w:hAnsi="標楷體"/>
                <w:snapToGrid w:val="0"/>
                <w:sz w:val="23"/>
                <w:szCs w:val="23"/>
              </w:rPr>
            </w:pPr>
            <w:r w:rsidRPr="00C95887">
              <w:rPr>
                <w:rFonts w:ascii="標楷體" w:eastAsia="標楷體" w:hAnsi="標楷體"/>
              </w:rPr>
              <w:t>性別平等教育</w:t>
            </w:r>
            <w:r w:rsidRPr="00836298">
              <w:rPr>
                <w:rFonts w:ascii="標楷體" w:eastAsia="標楷體" w:hAnsi="標楷體" w:hint="eastAsia"/>
              </w:rPr>
              <w:t>實質內涵</w:t>
            </w:r>
          </w:p>
        </w:tc>
      </w:tr>
      <w:tr w:rsidR="00572931" w:rsidRPr="00026B0B" w:rsidTr="00167B9E">
        <w:trPr>
          <w:trHeight w:val="360"/>
          <w:jc w:val="center"/>
        </w:trPr>
        <w:tc>
          <w:tcPr>
            <w:tcW w:w="401" w:type="dxa"/>
            <w:vMerge/>
            <w:vAlign w:val="center"/>
          </w:tcPr>
          <w:p w:rsidR="00572931" w:rsidRPr="00836298" w:rsidRDefault="00572931" w:rsidP="0057293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06" w:type="dxa"/>
            <w:vMerge/>
            <w:vAlign w:val="center"/>
          </w:tcPr>
          <w:p w:rsidR="00572931" w:rsidRPr="00836298" w:rsidRDefault="00572931" w:rsidP="0057293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667" w:type="dxa"/>
            <w:gridSpan w:val="2"/>
            <w:vAlign w:val="center"/>
          </w:tcPr>
          <w:p w:rsidR="00572931" w:rsidRPr="00902FC2" w:rsidRDefault="00572931" w:rsidP="00572931">
            <w:pPr>
              <w:snapToGrid w:val="0"/>
              <w:jc w:val="both"/>
              <w:rPr>
                <w:rFonts w:ascii="標楷體" w:eastAsia="標楷體" w:hAnsi="標楷體"/>
              </w:rPr>
            </w:pPr>
            <w:bookmarkStart w:id="5" w:name="OLE_LINK165"/>
            <w:bookmarkStart w:id="6" w:name="OLE_LINK166"/>
            <w:bookmarkStart w:id="7" w:name="OLE_LINK167"/>
            <w:r>
              <w:rPr>
                <w:rFonts w:ascii="標楷體" w:eastAsia="標楷體" w:hAnsi="標楷體" w:hint="eastAsia"/>
              </w:rPr>
              <w:t>C2</w:t>
            </w:r>
            <w:r w:rsidR="000637F3">
              <w:rPr>
                <w:rFonts w:ascii="標楷體" w:eastAsia="標楷體" w:hAnsi="標楷體" w:hint="eastAsia"/>
              </w:rPr>
              <w:t xml:space="preserve"> </w:t>
            </w:r>
            <w:r w:rsidRPr="00902FC2">
              <w:rPr>
                <w:rFonts w:ascii="標楷體" w:eastAsia="標楷體" w:hAnsi="標楷體" w:hint="eastAsia"/>
              </w:rPr>
              <w:t>性別權力關係與互動</w:t>
            </w:r>
          </w:p>
        </w:tc>
        <w:bookmarkEnd w:id="5"/>
        <w:bookmarkEnd w:id="6"/>
        <w:bookmarkEnd w:id="7"/>
        <w:tc>
          <w:tcPr>
            <w:tcW w:w="3428" w:type="dxa"/>
            <w:gridSpan w:val="4"/>
            <w:vAlign w:val="center"/>
          </w:tcPr>
          <w:p w:rsidR="00572931" w:rsidRPr="00902FC2" w:rsidRDefault="00572931" w:rsidP="00572931">
            <w:pPr>
              <w:snapToGrid w:val="0"/>
              <w:ind w:left="600" w:hangingChars="250" w:hanging="600"/>
              <w:jc w:val="both"/>
              <w:rPr>
                <w:rFonts w:ascii="標楷體" w:eastAsia="標楷體" w:hAnsi="標楷體"/>
              </w:rPr>
            </w:pPr>
            <w:r w:rsidRPr="00902FC2">
              <w:rPr>
                <w:rFonts w:ascii="標楷體" w:eastAsia="標楷體" w:hAnsi="標楷體" w:hint="eastAsia"/>
              </w:rPr>
              <w:t>E11</w:t>
            </w:r>
          </w:p>
          <w:p w:rsidR="00572931" w:rsidRPr="00902FC2" w:rsidRDefault="00572931" w:rsidP="00572931">
            <w:pPr>
              <w:snapToGrid w:val="0"/>
              <w:jc w:val="both"/>
              <w:rPr>
                <w:rFonts w:ascii="標楷體" w:eastAsia="標楷體" w:hAnsi="標楷體"/>
              </w:rPr>
            </w:pPr>
            <w:r w:rsidRPr="00902FC2">
              <w:rPr>
                <w:rFonts w:ascii="標楷體" w:eastAsia="標楷體" w:hAnsi="標楷體" w:hint="eastAsia"/>
              </w:rPr>
              <w:t>培養性別間合宜表達情感的能力</w:t>
            </w:r>
          </w:p>
        </w:tc>
      </w:tr>
      <w:tr w:rsidR="00572931" w:rsidRPr="00026B0B" w:rsidTr="00B13412">
        <w:trPr>
          <w:jc w:val="center"/>
        </w:trPr>
        <w:tc>
          <w:tcPr>
            <w:tcW w:w="1707" w:type="dxa"/>
            <w:gridSpan w:val="2"/>
            <w:vAlign w:val="center"/>
          </w:tcPr>
          <w:p w:rsidR="00572931" w:rsidRPr="00026B0B" w:rsidRDefault="00572931" w:rsidP="00572931">
            <w:pPr>
              <w:jc w:val="center"/>
              <w:rPr>
                <w:rFonts w:ascii="標楷體" w:eastAsia="標楷體" w:hAnsi="標楷體"/>
              </w:rPr>
            </w:pPr>
            <w:r w:rsidRPr="00026B0B"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8095" w:type="dxa"/>
            <w:gridSpan w:val="6"/>
            <w:vAlign w:val="center"/>
          </w:tcPr>
          <w:p w:rsidR="00572931" w:rsidRPr="00D06543" w:rsidRDefault="00812710" w:rsidP="00572931">
            <w:pPr>
              <w:adjustRightInd w:val="0"/>
              <w:snapToGrid w:val="0"/>
              <w:spacing w:beforeLines="50" w:before="180" w:line="10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一</w:t>
            </w:r>
            <w:r w:rsidR="00572931">
              <w:rPr>
                <w:rFonts w:ascii="標楷體" w:eastAsia="標楷體" w:hAnsi="標楷體" w:hint="eastAsia"/>
              </w:rPr>
              <w:t>、</w:t>
            </w:r>
            <w:r w:rsidR="00572931" w:rsidRPr="00D017E7">
              <w:rPr>
                <w:rFonts w:ascii="標楷體" w:eastAsia="標楷體" w:hAnsi="標楷體" w:hint="eastAsia"/>
                <w:color w:val="000000"/>
              </w:rPr>
              <w:t>在情感的關係中，</w:t>
            </w:r>
            <w:bookmarkStart w:id="8" w:name="OLE_LINK11"/>
            <w:r w:rsidR="00572931" w:rsidRPr="00891148">
              <w:rPr>
                <w:rFonts w:ascii="標楷體" w:eastAsia="標楷體" w:hAnsi="標楷體" w:hint="eastAsia"/>
              </w:rPr>
              <w:t>能學習</w:t>
            </w:r>
            <w:r w:rsidR="00222D75">
              <w:rPr>
                <w:rFonts w:ascii="標楷體" w:eastAsia="標楷體" w:hAnsi="標楷體" w:hint="eastAsia"/>
              </w:rPr>
              <w:t>理解</w:t>
            </w:r>
            <w:r w:rsidR="00572931" w:rsidRPr="00891148">
              <w:rPr>
                <w:rFonts w:ascii="標楷體" w:eastAsia="標楷體" w:hAnsi="標楷體" w:hint="eastAsia"/>
              </w:rPr>
              <w:t>對方的感</w:t>
            </w:r>
            <w:r w:rsidR="00572931" w:rsidRPr="00D06543">
              <w:rPr>
                <w:rFonts w:ascii="標楷體" w:eastAsia="標楷體" w:hAnsi="標楷體" w:hint="eastAsia"/>
                <w:color w:val="000000"/>
              </w:rPr>
              <w:t>受及想法</w:t>
            </w:r>
            <w:bookmarkEnd w:id="8"/>
            <w:r w:rsidR="00572931" w:rsidRPr="00D06543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572931" w:rsidRPr="00891148" w:rsidRDefault="00812710" w:rsidP="00572931">
            <w:pPr>
              <w:adjustRightInd w:val="0"/>
              <w:snapToGrid w:val="0"/>
              <w:spacing w:beforeLines="50" w:before="180" w:line="10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</w:t>
            </w:r>
            <w:r w:rsidR="00572931">
              <w:rPr>
                <w:rFonts w:ascii="標楷體" w:eastAsia="標楷體" w:hAnsi="標楷體" w:hint="eastAsia"/>
                <w:color w:val="000000"/>
              </w:rPr>
              <w:t>、</w:t>
            </w:r>
            <w:r w:rsidR="00572931" w:rsidRPr="00D06543">
              <w:rPr>
                <w:rFonts w:ascii="標楷體" w:eastAsia="標楷體" w:hAnsi="標楷體" w:hint="eastAsia"/>
                <w:color w:val="000000"/>
              </w:rPr>
              <w:t>能選擇</w:t>
            </w:r>
            <w:r w:rsidR="00572931">
              <w:rPr>
                <w:rFonts w:ascii="標楷體" w:eastAsia="標楷體" w:hAnsi="標楷體" w:hint="eastAsia"/>
                <w:color w:val="000000"/>
              </w:rPr>
              <w:t>合宜的</w:t>
            </w:r>
            <w:r w:rsidR="00E22D67">
              <w:rPr>
                <w:rFonts w:ascii="標楷體" w:eastAsia="標楷體" w:hAnsi="標楷體" w:hint="eastAsia"/>
                <w:color w:val="000000"/>
              </w:rPr>
              <w:t>抒解</w:t>
            </w:r>
            <w:r w:rsidR="00572931" w:rsidRPr="00D06543">
              <w:rPr>
                <w:rFonts w:ascii="標楷體" w:eastAsia="標楷體" w:hAnsi="標楷體" w:hint="eastAsia"/>
                <w:color w:val="000000"/>
              </w:rPr>
              <w:t>自己情緒的方法。</w:t>
            </w:r>
          </w:p>
        </w:tc>
      </w:tr>
      <w:tr w:rsidR="00572931" w:rsidRPr="00026B0B" w:rsidTr="00572931">
        <w:trPr>
          <w:trHeight w:val="50"/>
          <w:jc w:val="center"/>
        </w:trPr>
        <w:tc>
          <w:tcPr>
            <w:tcW w:w="1707" w:type="dxa"/>
            <w:gridSpan w:val="2"/>
            <w:vAlign w:val="center"/>
          </w:tcPr>
          <w:p w:rsidR="00572931" w:rsidRPr="00DB175C" w:rsidRDefault="00572931" w:rsidP="00572931">
            <w:pPr>
              <w:jc w:val="center"/>
              <w:rPr>
                <w:rFonts w:ascii="標楷體" w:eastAsia="標楷體" w:hAnsi="標楷體"/>
              </w:rPr>
            </w:pPr>
            <w:r w:rsidRPr="00DB175C">
              <w:rPr>
                <w:rFonts w:ascii="標楷體" w:eastAsia="標楷體" w:hAnsi="標楷體" w:hint="eastAsia"/>
                <w:kern w:val="0"/>
              </w:rPr>
              <w:t>學習資源</w:t>
            </w:r>
          </w:p>
        </w:tc>
        <w:tc>
          <w:tcPr>
            <w:tcW w:w="8095" w:type="dxa"/>
            <w:gridSpan w:val="6"/>
            <w:vAlign w:val="center"/>
          </w:tcPr>
          <w:p w:rsidR="00572931" w:rsidRPr="00D017E7" w:rsidRDefault="00D45CD8" w:rsidP="00575619">
            <w:pPr>
              <w:adjustRightInd w:val="0"/>
              <w:snapToGrid w:val="0"/>
              <w:spacing w:beforeLines="50" w:before="180" w:line="100" w:lineRule="atLeast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問題字卡</w:t>
            </w:r>
            <w:proofErr w:type="gramEnd"/>
            <w:r w:rsidR="00572931"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情緒</w:t>
            </w:r>
            <w:proofErr w:type="gramStart"/>
            <w:r>
              <w:rPr>
                <w:rFonts w:ascii="標楷體" w:eastAsia="標楷體" w:hAnsi="標楷體" w:hint="eastAsia"/>
              </w:rPr>
              <w:t>字卡、</w:t>
            </w:r>
            <w:r w:rsidR="00812710">
              <w:rPr>
                <w:rFonts w:ascii="標楷體" w:eastAsia="標楷體" w:hAnsi="標楷體" w:hint="eastAsia"/>
              </w:rPr>
              <w:t>橘</w:t>
            </w:r>
            <w:proofErr w:type="gramEnd"/>
            <w:r w:rsidR="00812710">
              <w:rPr>
                <w:rFonts w:ascii="標楷體" w:eastAsia="標楷體" w:hAnsi="標楷體" w:hint="eastAsia"/>
              </w:rPr>
              <w:t>色卡、</w:t>
            </w:r>
            <w:r w:rsidR="00572931">
              <w:rPr>
                <w:rFonts w:ascii="標楷體" w:eastAsia="標楷體" w:hAnsi="標楷體" w:hint="eastAsia"/>
              </w:rPr>
              <w:t>便利貼</w:t>
            </w:r>
            <w:r w:rsidR="00812710">
              <w:rPr>
                <w:rFonts w:ascii="標楷體" w:eastAsia="標楷體" w:hAnsi="標楷體" w:hint="eastAsia"/>
              </w:rPr>
              <w:t>、</w:t>
            </w:r>
            <w:proofErr w:type="gramStart"/>
            <w:r w:rsidR="00812710">
              <w:rPr>
                <w:rFonts w:ascii="標楷體" w:eastAsia="標楷體" w:hAnsi="標楷體" w:hint="eastAsia"/>
              </w:rPr>
              <w:t>白板筆</w:t>
            </w:r>
            <w:proofErr w:type="gramEnd"/>
            <w:r>
              <w:rPr>
                <w:rFonts w:ascii="標楷體" w:eastAsia="標楷體" w:hAnsi="標楷體" w:hint="eastAsia"/>
              </w:rPr>
              <w:t>、簽字筆、</w:t>
            </w:r>
            <w:r w:rsidRPr="00105B62">
              <w:rPr>
                <w:rFonts w:ascii="標楷體" w:eastAsia="標楷體" w:hAnsi="標楷體" w:hint="eastAsia"/>
              </w:rPr>
              <w:t>p</w:t>
            </w:r>
            <w:r w:rsidRPr="00105B62">
              <w:rPr>
                <w:rFonts w:ascii="標楷體" w:eastAsia="標楷體" w:hAnsi="標楷體"/>
              </w:rPr>
              <w:t>lickers</w:t>
            </w:r>
            <w:proofErr w:type="gramStart"/>
            <w:r>
              <w:rPr>
                <w:rFonts w:ascii="標楷體" w:eastAsia="標楷體" w:hAnsi="標楷體" w:hint="eastAsia"/>
              </w:rPr>
              <w:t>牌卡</w:t>
            </w:r>
            <w:proofErr w:type="gramEnd"/>
          </w:p>
        </w:tc>
      </w:tr>
      <w:tr w:rsidR="00572931" w:rsidRPr="00026B0B" w:rsidTr="00572931">
        <w:trPr>
          <w:trHeight w:val="699"/>
          <w:jc w:val="center"/>
        </w:trPr>
        <w:tc>
          <w:tcPr>
            <w:tcW w:w="1707" w:type="dxa"/>
            <w:gridSpan w:val="2"/>
            <w:vAlign w:val="center"/>
          </w:tcPr>
          <w:p w:rsidR="00572931" w:rsidRPr="00DB175C" w:rsidRDefault="00572931" w:rsidP="00572931">
            <w:pPr>
              <w:jc w:val="center"/>
              <w:rPr>
                <w:rFonts w:ascii="標楷體" w:eastAsia="標楷體" w:hAnsi="標楷體"/>
              </w:rPr>
            </w:pPr>
            <w:r w:rsidRPr="00DB175C">
              <w:rPr>
                <w:rFonts w:ascii="標楷體" w:eastAsia="標楷體" w:hAnsi="標楷體" w:hint="eastAsia"/>
              </w:rPr>
              <w:t>學習活動</w:t>
            </w:r>
          </w:p>
          <w:p w:rsidR="00572931" w:rsidRPr="00DB175C" w:rsidRDefault="00572931" w:rsidP="00572931">
            <w:pPr>
              <w:jc w:val="center"/>
              <w:rPr>
                <w:rFonts w:ascii="標楷體" w:eastAsia="標楷體" w:hAnsi="標楷體"/>
              </w:rPr>
            </w:pPr>
            <w:r w:rsidRPr="00DB175C">
              <w:rPr>
                <w:rFonts w:ascii="標楷體" w:eastAsia="標楷體" w:hAnsi="標楷體" w:hint="eastAsia"/>
              </w:rPr>
              <w:t>流程分析</w:t>
            </w:r>
          </w:p>
        </w:tc>
        <w:tc>
          <w:tcPr>
            <w:tcW w:w="8095" w:type="dxa"/>
            <w:gridSpan w:val="6"/>
          </w:tcPr>
          <w:p w:rsidR="00572931" w:rsidRPr="00F7727A" w:rsidRDefault="00572931" w:rsidP="00572931">
            <w:pPr>
              <w:adjustRightInd w:val="0"/>
              <w:snapToGrid w:val="0"/>
              <w:spacing w:beforeLines="50" w:before="180"/>
              <w:ind w:left="1488" w:hangingChars="620" w:hanging="1488"/>
              <w:rPr>
                <w:rFonts w:ascii="標楷體" w:eastAsia="標楷體" w:hAnsi="標楷體"/>
              </w:rPr>
            </w:pPr>
            <w:r w:rsidRPr="00F7727A">
              <w:rPr>
                <w:rFonts w:ascii="標楷體" w:eastAsia="標楷體" w:hAnsi="標楷體" w:hint="eastAsia"/>
              </w:rPr>
              <w:t>1.</w:t>
            </w:r>
            <w:r w:rsidR="006B2C55">
              <w:rPr>
                <w:rFonts w:ascii="標楷體" w:eastAsia="標楷體" w:hAnsi="標楷體" w:hint="eastAsia"/>
              </w:rPr>
              <w:t>準備活動</w:t>
            </w:r>
            <w:r w:rsidRPr="00F7727A"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 w:hint="eastAsia"/>
              </w:rPr>
              <w:t>透過</w:t>
            </w:r>
            <w:r w:rsidR="00B332AD" w:rsidRPr="009327F1">
              <w:rPr>
                <w:rFonts w:ascii="標楷體" w:eastAsia="標楷體" w:hAnsi="標楷體" w:hint="eastAsia"/>
              </w:rPr>
              <w:t>剪接影片「</w:t>
            </w:r>
            <w:r w:rsidR="00B332AD" w:rsidRPr="00EB4A28">
              <w:rPr>
                <w:rFonts w:ascii="標楷體" w:eastAsia="標楷體" w:hAnsi="標楷體"/>
              </w:rPr>
              <w:t>幸福下一站：分手別怕</w:t>
            </w:r>
            <w:r w:rsidR="00B332AD" w:rsidRPr="009327F1">
              <w:rPr>
                <w:rFonts w:ascii="標楷體" w:eastAsia="標楷體" w:hAnsi="標楷體" w:hint="eastAsia"/>
              </w:rPr>
              <w:t>」</w:t>
            </w:r>
            <w:r w:rsidR="00B332AD">
              <w:rPr>
                <w:rFonts w:ascii="標楷體" w:eastAsia="標楷體" w:hAnsi="標楷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引</w:t>
            </w:r>
            <w:r w:rsidR="00B332AD">
              <w:rPr>
                <w:rFonts w:ascii="標楷體" w:eastAsia="標楷體" w:hAnsi="標楷體" w:hint="eastAsia"/>
              </w:rPr>
              <w:t>發學生</w:t>
            </w:r>
            <w:r>
              <w:rPr>
                <w:rFonts w:ascii="標楷體" w:eastAsia="標楷體" w:hAnsi="標楷體" w:hint="eastAsia"/>
              </w:rPr>
              <w:t>思考</w:t>
            </w:r>
            <w:r w:rsidR="00BD5280">
              <w:rPr>
                <w:rFonts w:ascii="標楷體" w:eastAsia="標楷體" w:hAnsi="標楷體" w:hint="eastAsia"/>
              </w:rPr>
              <w:t>分手時</w:t>
            </w:r>
            <w:r w:rsidR="00812710">
              <w:rPr>
                <w:rFonts w:ascii="標楷體" w:eastAsia="標楷體" w:hAnsi="標楷體" w:hint="eastAsia"/>
              </w:rPr>
              <w:t>的心情</w:t>
            </w:r>
            <w:r w:rsidR="00782610">
              <w:rPr>
                <w:rFonts w:ascii="標楷體" w:eastAsia="標楷體" w:hAnsi="標楷體" w:hint="eastAsia"/>
              </w:rPr>
              <w:t>，進而進入主要發展活動。</w:t>
            </w:r>
          </w:p>
          <w:p w:rsidR="00572931" w:rsidRPr="00C9501A" w:rsidRDefault="00572931" w:rsidP="00572931">
            <w:pPr>
              <w:adjustRightInd w:val="0"/>
              <w:snapToGrid w:val="0"/>
              <w:spacing w:beforeLines="50" w:before="180"/>
              <w:ind w:left="1488" w:hangingChars="620" w:hanging="1488"/>
              <w:rPr>
                <w:rFonts w:ascii="標楷體" w:eastAsia="標楷體" w:hAnsi="標楷體"/>
              </w:rPr>
            </w:pPr>
            <w:r w:rsidRPr="00F7727A">
              <w:rPr>
                <w:rFonts w:ascii="標楷體" w:eastAsia="標楷體" w:hAnsi="標楷體" w:hint="eastAsia"/>
              </w:rPr>
              <w:t>2.發展活動</w:t>
            </w:r>
            <w:r w:rsidR="00E22D67">
              <w:rPr>
                <w:rFonts w:ascii="標楷體" w:eastAsia="標楷體" w:hAnsi="標楷體" w:hint="eastAsia"/>
              </w:rPr>
              <w:t>：</w:t>
            </w:r>
            <w:r w:rsidRPr="00F7727A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引導學生</w:t>
            </w:r>
            <w:r w:rsidR="00380C53">
              <w:rPr>
                <w:rFonts w:ascii="標楷體" w:eastAsia="標楷體" w:hAnsi="標楷體" w:hint="eastAsia"/>
              </w:rPr>
              <w:t>思考分手時的情緒並</w:t>
            </w:r>
            <w:r>
              <w:rPr>
                <w:rFonts w:ascii="標楷體" w:eastAsia="標楷體" w:hAnsi="標楷體" w:hint="eastAsia"/>
              </w:rPr>
              <w:t>學習</w:t>
            </w:r>
            <w:r w:rsidRPr="00717A87">
              <w:rPr>
                <w:rFonts w:ascii="標楷體" w:eastAsia="標楷體" w:hAnsi="標楷體" w:hint="eastAsia"/>
              </w:rPr>
              <w:t>接納自己的情緒，</w:t>
            </w:r>
            <w:r w:rsidR="00DB175C">
              <w:rPr>
                <w:rFonts w:ascii="標楷體" w:eastAsia="標楷體" w:hAnsi="標楷體" w:hint="eastAsia"/>
              </w:rPr>
              <w:t>討論</w:t>
            </w:r>
            <w:r w:rsidR="00380C53">
              <w:rPr>
                <w:rFonts w:ascii="標楷體" w:eastAsia="標楷體" w:hAnsi="標楷體" w:hint="eastAsia"/>
              </w:rPr>
              <w:t>負向情緒帶來的正向</w:t>
            </w:r>
            <w:proofErr w:type="gramStart"/>
            <w:r w:rsidR="00380C53">
              <w:rPr>
                <w:rFonts w:ascii="標楷體" w:eastAsia="標楷體" w:hAnsi="標楷體" w:hint="eastAsia"/>
              </w:rPr>
              <w:t>行動與負向</w:t>
            </w:r>
            <w:proofErr w:type="gramEnd"/>
            <w:r w:rsidR="00380C53">
              <w:rPr>
                <w:rFonts w:ascii="標楷體" w:eastAsia="標楷體" w:hAnsi="標楷體" w:hint="eastAsia"/>
              </w:rPr>
              <w:t>行動</w:t>
            </w:r>
            <w:r w:rsidR="00DB175C">
              <w:rPr>
                <w:rFonts w:ascii="標楷體" w:eastAsia="標楷體" w:hAnsi="標楷體" w:hint="eastAsia"/>
              </w:rPr>
              <w:t>，思考會做出負向行為者的感情</w:t>
            </w:r>
            <w:r w:rsidR="00DB175C" w:rsidRPr="00C9501A">
              <w:rPr>
                <w:rFonts w:ascii="標楷體" w:eastAsia="標楷體" w:hAnsi="標楷體" w:hint="eastAsia"/>
              </w:rPr>
              <w:t>觀。</w:t>
            </w:r>
            <w:r w:rsidR="00C9501A" w:rsidRPr="00C9501A">
              <w:rPr>
                <w:rFonts w:ascii="標楷體" w:eastAsia="標楷體" w:hAnsi="標楷體" w:hint="eastAsia"/>
              </w:rPr>
              <w:t>帶領學生回頭思考不同的感情觀會導致的負向行動，以及思考做出負向行動是否能</w:t>
            </w:r>
            <w:proofErr w:type="gramStart"/>
            <w:r w:rsidR="00C9501A" w:rsidRPr="00C9501A">
              <w:rPr>
                <w:rFonts w:ascii="標楷體" w:eastAsia="標楷體" w:hAnsi="標楷體" w:hint="eastAsia"/>
              </w:rPr>
              <w:t>舒緩負</w:t>
            </w:r>
            <w:proofErr w:type="gramEnd"/>
            <w:r w:rsidR="00C9501A" w:rsidRPr="00C9501A">
              <w:rPr>
                <w:rFonts w:ascii="標楷體" w:eastAsia="標楷體" w:hAnsi="標楷體" w:hint="eastAsia"/>
              </w:rPr>
              <w:t>向情緒及得到想要的結果</w:t>
            </w:r>
            <w:r w:rsidR="00691D9D">
              <w:rPr>
                <w:rFonts w:ascii="標楷體" w:eastAsia="標楷體" w:hAnsi="標楷體" w:hint="eastAsia"/>
              </w:rPr>
              <w:t>。</w:t>
            </w:r>
          </w:p>
          <w:p w:rsidR="00572931" w:rsidRPr="00D017E7" w:rsidRDefault="00572931" w:rsidP="00C9501A">
            <w:pPr>
              <w:adjustRightInd w:val="0"/>
              <w:snapToGrid w:val="0"/>
              <w:spacing w:beforeLines="50" w:before="180"/>
              <w:ind w:left="1488" w:hangingChars="620" w:hanging="1488"/>
              <w:rPr>
                <w:rFonts w:ascii="標楷體" w:eastAsia="標楷體" w:hAnsi="標楷體"/>
              </w:rPr>
            </w:pPr>
            <w:r w:rsidRPr="00C9501A">
              <w:rPr>
                <w:rFonts w:ascii="標楷體" w:eastAsia="標楷體" w:hAnsi="標楷體" w:hint="eastAsia"/>
              </w:rPr>
              <w:t>3.</w:t>
            </w:r>
            <w:r w:rsidR="006B2C55" w:rsidRPr="00C9501A">
              <w:rPr>
                <w:rFonts w:ascii="標楷體" w:eastAsia="標楷體" w:hAnsi="標楷體" w:hint="eastAsia"/>
              </w:rPr>
              <w:t>綜合</w:t>
            </w:r>
            <w:r w:rsidRPr="00C9501A">
              <w:rPr>
                <w:rFonts w:ascii="標楷體" w:eastAsia="標楷體" w:hAnsi="標楷體" w:hint="eastAsia"/>
              </w:rPr>
              <w:t>活動：</w:t>
            </w:r>
            <w:r w:rsidR="00554B8F" w:rsidRPr="00C9501A">
              <w:rPr>
                <w:rFonts w:ascii="標楷體" w:eastAsia="標楷體" w:hAnsi="標楷體" w:hint="eastAsia"/>
              </w:rPr>
              <w:t>統整</w:t>
            </w:r>
            <w:r w:rsidR="00380C53" w:rsidRPr="00C9501A">
              <w:rPr>
                <w:rFonts w:ascii="標楷體" w:eastAsia="標楷體" w:hAnsi="標楷體" w:hint="eastAsia"/>
              </w:rPr>
              <w:t>面對分手時，能</w:t>
            </w:r>
            <w:r w:rsidR="00DB175C" w:rsidRPr="00C9501A">
              <w:rPr>
                <w:rFonts w:ascii="標楷體" w:eastAsia="標楷體" w:hAnsi="標楷體" w:hint="eastAsia"/>
              </w:rPr>
              <w:t>選擇不傷人、不傷己的方式，讓自己走過情緒的低潮</w:t>
            </w:r>
            <w:r w:rsidR="00380C53" w:rsidRPr="00C9501A">
              <w:rPr>
                <w:rFonts w:ascii="標楷體" w:eastAsia="標楷體" w:hAnsi="標楷體" w:hint="eastAsia"/>
              </w:rPr>
              <w:t>。</w:t>
            </w:r>
          </w:p>
        </w:tc>
      </w:tr>
      <w:tr w:rsidR="00572931" w:rsidRPr="00026B0B" w:rsidTr="00572931">
        <w:trPr>
          <w:trHeight w:val="698"/>
          <w:jc w:val="center"/>
        </w:trPr>
        <w:tc>
          <w:tcPr>
            <w:tcW w:w="1707" w:type="dxa"/>
            <w:gridSpan w:val="2"/>
            <w:vAlign w:val="center"/>
          </w:tcPr>
          <w:p w:rsidR="00572931" w:rsidRPr="00026B0B" w:rsidRDefault="00572931" w:rsidP="00572931">
            <w:pPr>
              <w:jc w:val="center"/>
              <w:rPr>
                <w:rFonts w:ascii="標楷體" w:eastAsia="標楷體" w:hAnsi="標楷體"/>
              </w:rPr>
            </w:pPr>
            <w:r w:rsidRPr="00026B0B">
              <w:rPr>
                <w:rFonts w:ascii="標楷體" w:eastAsia="標楷體" w:hAnsi="標楷體" w:hint="eastAsia"/>
                <w:kern w:val="0"/>
              </w:rPr>
              <w:t>學習目標</w:t>
            </w:r>
          </w:p>
        </w:tc>
        <w:tc>
          <w:tcPr>
            <w:tcW w:w="5709" w:type="dxa"/>
            <w:gridSpan w:val="3"/>
          </w:tcPr>
          <w:p w:rsidR="00572931" w:rsidRPr="00026B0B" w:rsidRDefault="00572931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學習</w:t>
            </w:r>
            <w:r w:rsidRPr="00026B0B">
              <w:rPr>
                <w:rFonts w:ascii="標楷體" w:eastAsia="標楷體" w:hAnsi="標楷體" w:hint="eastAsia"/>
                <w:kern w:val="0"/>
              </w:rPr>
              <w:t>活動</w:t>
            </w:r>
          </w:p>
        </w:tc>
        <w:tc>
          <w:tcPr>
            <w:tcW w:w="629" w:type="dxa"/>
            <w:gridSpan w:val="2"/>
          </w:tcPr>
          <w:p w:rsidR="00572931" w:rsidRPr="00026B0B" w:rsidRDefault="00572931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</w:rPr>
              <w:t>學習</w:t>
            </w:r>
            <w:r w:rsidRPr="00026B0B">
              <w:rPr>
                <w:rFonts w:ascii="標楷體" w:eastAsia="標楷體" w:hAnsi="標楷體" w:hint="eastAsia"/>
                <w:kern w:val="0"/>
              </w:rPr>
              <w:t>時間</w:t>
            </w:r>
          </w:p>
        </w:tc>
        <w:tc>
          <w:tcPr>
            <w:tcW w:w="1757" w:type="dxa"/>
          </w:tcPr>
          <w:p w:rsidR="00572931" w:rsidRPr="00026B0B" w:rsidRDefault="00572931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學習資源</w:t>
            </w:r>
          </w:p>
        </w:tc>
      </w:tr>
      <w:tr w:rsidR="00572931" w:rsidRPr="00026B0B" w:rsidTr="00007202">
        <w:trPr>
          <w:trHeight w:val="7929"/>
          <w:jc w:val="center"/>
        </w:trPr>
        <w:tc>
          <w:tcPr>
            <w:tcW w:w="1707" w:type="dxa"/>
            <w:gridSpan w:val="2"/>
            <w:vAlign w:val="center"/>
          </w:tcPr>
          <w:p w:rsidR="00572931" w:rsidRDefault="00572931" w:rsidP="00572931">
            <w:pPr>
              <w:jc w:val="center"/>
              <w:rPr>
                <w:rFonts w:ascii="標楷體" w:eastAsia="標楷體" w:hAnsi="標楷體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</w:rPr>
            </w:pPr>
          </w:p>
          <w:p w:rsidR="00F3773E" w:rsidRDefault="00F3773E" w:rsidP="00572931">
            <w:pPr>
              <w:jc w:val="center"/>
              <w:rPr>
                <w:rFonts w:ascii="標楷體" w:eastAsia="標楷體" w:hAnsi="標楷體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</w:rPr>
            </w:pPr>
          </w:p>
          <w:p w:rsidR="005A2365" w:rsidRDefault="005A2365" w:rsidP="00572931">
            <w:pPr>
              <w:jc w:val="center"/>
              <w:rPr>
                <w:rFonts w:ascii="標楷體" w:eastAsia="標楷體" w:hAnsi="標楷體"/>
              </w:rPr>
            </w:pPr>
          </w:p>
          <w:p w:rsidR="00572931" w:rsidRDefault="005942A3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06543">
              <w:rPr>
                <w:rFonts w:ascii="標楷體" w:eastAsia="標楷體" w:hAnsi="標楷體" w:hint="eastAsia"/>
                <w:color w:val="000000"/>
              </w:rPr>
              <w:t>能選擇</w:t>
            </w:r>
            <w:r>
              <w:rPr>
                <w:rFonts w:ascii="標楷體" w:eastAsia="標楷體" w:hAnsi="標楷體" w:hint="eastAsia"/>
                <w:color w:val="000000"/>
              </w:rPr>
              <w:t>合宜的</w:t>
            </w:r>
            <w:r w:rsidR="00E22D67">
              <w:rPr>
                <w:rFonts w:ascii="標楷體" w:eastAsia="標楷體" w:hAnsi="標楷體" w:hint="eastAsia"/>
                <w:color w:val="000000"/>
              </w:rPr>
              <w:t>抒解</w:t>
            </w:r>
            <w:r w:rsidRPr="00D06543">
              <w:rPr>
                <w:rFonts w:ascii="標楷體" w:eastAsia="標楷體" w:hAnsi="標楷體" w:hint="eastAsia"/>
                <w:color w:val="000000"/>
              </w:rPr>
              <w:t>自己情緒的方法</w:t>
            </w: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C9501A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D017E7">
              <w:rPr>
                <w:rFonts w:ascii="標楷體" w:eastAsia="標楷體" w:hAnsi="標楷體" w:hint="eastAsia"/>
                <w:color w:val="000000"/>
              </w:rPr>
              <w:lastRenderedPageBreak/>
              <w:t>在情感的關係中，</w:t>
            </w:r>
            <w:r w:rsidRPr="00891148">
              <w:rPr>
                <w:rFonts w:ascii="標楷體" w:eastAsia="標楷體" w:hAnsi="標楷體" w:hint="eastAsia"/>
              </w:rPr>
              <w:t>能學習</w:t>
            </w:r>
            <w:r>
              <w:rPr>
                <w:rFonts w:ascii="標楷體" w:eastAsia="標楷體" w:hAnsi="標楷體" w:hint="eastAsia"/>
              </w:rPr>
              <w:t>理解</w:t>
            </w:r>
            <w:r w:rsidRPr="00891148">
              <w:rPr>
                <w:rFonts w:ascii="標楷體" w:eastAsia="標楷體" w:hAnsi="標楷體" w:hint="eastAsia"/>
              </w:rPr>
              <w:t>對方的感</w:t>
            </w:r>
            <w:r w:rsidRPr="00D06543">
              <w:rPr>
                <w:rFonts w:ascii="標楷體" w:eastAsia="標楷體" w:hAnsi="標楷體" w:hint="eastAsia"/>
                <w:color w:val="000000"/>
              </w:rPr>
              <w:t>受及想法</w:t>
            </w: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jc w:val="center"/>
              <w:rPr>
                <w:rFonts w:ascii="標楷體" w:eastAsia="標楷體" w:hAnsi="標楷體"/>
                <w:kern w:val="0"/>
              </w:rPr>
            </w:pPr>
          </w:p>
          <w:p w:rsidR="00572931" w:rsidRPr="00EF6CDD" w:rsidRDefault="00572931" w:rsidP="00D20AB3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5709" w:type="dxa"/>
            <w:gridSpan w:val="3"/>
          </w:tcPr>
          <w:p w:rsidR="00572931" w:rsidRPr="00F43D2E" w:rsidRDefault="00B332AD" w:rsidP="00572931">
            <w:pPr>
              <w:adjustRightInd w:val="0"/>
              <w:snapToGrid w:val="0"/>
              <w:rPr>
                <w:rFonts w:ascii="標楷體" w:eastAsia="標楷體" w:hAnsi="標楷體"/>
                <w:b/>
                <w:u w:val="single"/>
              </w:rPr>
            </w:pPr>
            <w:r>
              <w:rPr>
                <w:rFonts w:ascii="標楷體" w:eastAsia="標楷體" w:hAnsi="標楷體" w:hint="eastAsia"/>
                <w:b/>
                <w:u w:val="single"/>
              </w:rPr>
              <w:lastRenderedPageBreak/>
              <w:t>課</w:t>
            </w:r>
            <w:r w:rsidR="00572931" w:rsidRPr="00F43D2E">
              <w:rPr>
                <w:rFonts w:ascii="標楷體" w:eastAsia="標楷體" w:hAnsi="標楷體" w:hint="eastAsia"/>
                <w:b/>
                <w:u w:val="single"/>
              </w:rPr>
              <w:t>前準備</w:t>
            </w:r>
            <w:r w:rsidR="00E22D67">
              <w:rPr>
                <w:rFonts w:ascii="標楷體" w:eastAsia="標楷體" w:hAnsi="標楷體" w:hint="eastAsia"/>
                <w:b/>
                <w:u w:val="single"/>
              </w:rPr>
              <w:t>：</w:t>
            </w:r>
          </w:p>
          <w:p w:rsidR="00572931" w:rsidRPr="00EC1795" w:rsidRDefault="00572931" w:rsidP="00F43D2E">
            <w:pPr>
              <w:widowControl/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 w:rsidRPr="00EC1795">
              <w:rPr>
                <w:rFonts w:ascii="標楷體" w:eastAsia="標楷體" w:hAnsi="標楷體" w:hint="eastAsia"/>
              </w:rPr>
              <w:t>將座位以</w:t>
            </w:r>
            <w:r w:rsidR="000637F3">
              <w:rPr>
                <w:rFonts w:ascii="標楷體" w:eastAsia="標楷體" w:hAnsi="標楷體" w:hint="eastAsia"/>
              </w:rPr>
              <w:t>三至五人的人數來分組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572931" w:rsidRPr="007573D7" w:rsidRDefault="00572931" w:rsidP="00E22D67">
            <w:pPr>
              <w:adjustRightInd w:val="0"/>
              <w:snapToGrid w:val="0"/>
              <w:ind w:left="245" w:hangingChars="102" w:hanging="24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 w:rsidR="00812710">
              <w:rPr>
                <w:rFonts w:ascii="標楷體" w:eastAsia="標楷體" w:hAnsi="標楷體" w:hint="eastAsia"/>
              </w:rPr>
              <w:t>每組發下一些黃色</w:t>
            </w:r>
            <w:r w:rsidR="005E60B2">
              <w:rPr>
                <w:rFonts w:ascii="標楷體" w:eastAsia="標楷體" w:hAnsi="標楷體" w:hint="eastAsia"/>
              </w:rPr>
              <w:t>便利貼</w:t>
            </w:r>
            <w:r w:rsidR="00812710">
              <w:rPr>
                <w:rFonts w:ascii="標楷體" w:eastAsia="標楷體" w:hAnsi="標楷體" w:hint="eastAsia"/>
              </w:rPr>
              <w:t>、</w:t>
            </w:r>
            <w:r w:rsidR="00D45CD8">
              <w:rPr>
                <w:rFonts w:ascii="標楷體" w:eastAsia="標楷體" w:hAnsi="標楷體" w:hint="eastAsia"/>
              </w:rPr>
              <w:t>簽字筆、</w:t>
            </w:r>
            <w:proofErr w:type="gramStart"/>
            <w:r w:rsidR="00812710">
              <w:rPr>
                <w:rFonts w:ascii="標楷體" w:eastAsia="標楷體" w:hAnsi="標楷體" w:hint="eastAsia"/>
              </w:rPr>
              <w:t>白板筆</w:t>
            </w:r>
            <w:r w:rsidR="00D45CD8">
              <w:rPr>
                <w:rFonts w:ascii="標楷體" w:eastAsia="標楷體" w:hAnsi="標楷體" w:hint="eastAsia"/>
              </w:rPr>
              <w:t>及</w:t>
            </w:r>
            <w:proofErr w:type="gramEnd"/>
            <w:r w:rsidR="00D45CD8" w:rsidRPr="00105B62">
              <w:rPr>
                <w:rFonts w:ascii="標楷體" w:eastAsia="標楷體" w:hAnsi="標楷體" w:hint="eastAsia"/>
              </w:rPr>
              <w:t>p</w:t>
            </w:r>
            <w:r w:rsidR="00D45CD8" w:rsidRPr="00105B62">
              <w:rPr>
                <w:rFonts w:ascii="標楷體" w:eastAsia="標楷體" w:hAnsi="標楷體"/>
              </w:rPr>
              <w:t>lickers</w:t>
            </w:r>
            <w:proofErr w:type="gramStart"/>
            <w:r w:rsidR="00D45CD8">
              <w:rPr>
                <w:rFonts w:ascii="標楷體" w:eastAsia="標楷體" w:hAnsi="標楷體" w:hint="eastAsia"/>
              </w:rPr>
              <w:t>牌卡</w:t>
            </w:r>
            <w:proofErr w:type="gramEnd"/>
            <w:r>
              <w:rPr>
                <w:rFonts w:ascii="標楷體" w:eastAsia="標楷體" w:hAnsi="標楷體" w:hint="eastAsia"/>
              </w:rPr>
              <w:t>。</w:t>
            </w:r>
          </w:p>
          <w:p w:rsidR="00962F1A" w:rsidRPr="00EC1795" w:rsidRDefault="00F43D2E" w:rsidP="00E22D67">
            <w:pPr>
              <w:adjustRightInd w:val="0"/>
              <w:snapToGrid w:val="0"/>
              <w:ind w:left="245" w:hangingChars="102" w:hanging="245"/>
              <w:rPr>
                <w:rFonts w:ascii="標楷體" w:eastAsia="標楷體" w:hAnsi="標楷體"/>
                <w:b/>
                <w:u w:val="single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.</w:t>
            </w:r>
            <w:proofErr w:type="gramStart"/>
            <w:r>
              <w:rPr>
                <w:rFonts w:ascii="標楷體" w:eastAsia="標楷體" w:hAnsi="標楷體" w:hint="eastAsia"/>
              </w:rPr>
              <w:t>前測</w:t>
            </w:r>
            <w:proofErr w:type="gramEnd"/>
            <w:r w:rsidR="00E22D67">
              <w:rPr>
                <w:rFonts w:ascii="標楷體" w:eastAsia="標楷體" w:hAnsi="標楷體" w:hint="eastAsia"/>
              </w:rPr>
              <w:t>：在本次上課前，先</w:t>
            </w:r>
            <w:proofErr w:type="gramStart"/>
            <w:r w:rsidR="00E22D67">
              <w:rPr>
                <w:rFonts w:ascii="標楷體" w:eastAsia="標楷體" w:hAnsi="標楷體" w:hint="eastAsia"/>
              </w:rPr>
              <w:t>將前測題目</w:t>
            </w:r>
            <w:proofErr w:type="gramEnd"/>
            <w:r w:rsidR="00E22D67">
              <w:rPr>
                <w:rFonts w:ascii="標楷體" w:eastAsia="標楷體" w:hAnsi="標楷體" w:hint="eastAsia"/>
              </w:rPr>
              <w:t>以投影片方式呈現，利用</w:t>
            </w:r>
            <w:r w:rsidRPr="00105B62">
              <w:rPr>
                <w:rFonts w:ascii="標楷體" w:eastAsia="標楷體" w:hAnsi="標楷體" w:hint="eastAsia"/>
              </w:rPr>
              <w:t>p</w:t>
            </w:r>
            <w:r w:rsidRPr="00105B62">
              <w:rPr>
                <w:rFonts w:ascii="標楷體" w:eastAsia="標楷體" w:hAnsi="標楷體"/>
              </w:rPr>
              <w:t>lickers</w:t>
            </w:r>
            <w:r w:rsidR="00E22D67">
              <w:rPr>
                <w:rFonts w:ascii="標楷體" w:eastAsia="標楷體" w:hAnsi="標楷體" w:hint="eastAsia"/>
              </w:rPr>
              <w:t>即時回饋系統</w:t>
            </w:r>
            <w:r w:rsidR="00E22D67" w:rsidRPr="00DB175C">
              <w:rPr>
                <w:rFonts w:ascii="標楷體" w:eastAsia="標楷體" w:hAnsi="標楷體" w:hint="eastAsia"/>
              </w:rPr>
              <w:t>軟體</w:t>
            </w:r>
            <w:r w:rsidR="00D744FA">
              <w:rPr>
                <w:rFonts w:ascii="標楷體" w:eastAsia="標楷體" w:hAnsi="標楷體" w:hint="eastAsia"/>
              </w:rPr>
              <w:t>立即取得學生作答結果</w:t>
            </w:r>
            <w:r w:rsidRPr="00105B62">
              <w:rPr>
                <w:rFonts w:ascii="標楷體" w:eastAsia="標楷體" w:hAnsi="標楷體" w:hint="eastAsia"/>
              </w:rPr>
              <w:t>。</w:t>
            </w:r>
            <w:r w:rsidR="00962F1A">
              <w:rPr>
                <w:rFonts w:ascii="標楷體" w:eastAsia="標楷體" w:hAnsi="標楷體" w:hint="eastAsia"/>
              </w:rPr>
              <w:t>(指導</w:t>
            </w:r>
            <w:proofErr w:type="gramStart"/>
            <w:r w:rsidR="00962F1A">
              <w:rPr>
                <w:rFonts w:ascii="標楷體" w:eastAsia="標楷體" w:hAnsi="標楷體" w:hint="eastAsia"/>
              </w:rPr>
              <w:t>學生牌卡的</w:t>
            </w:r>
            <w:proofErr w:type="gramEnd"/>
            <w:r w:rsidR="00962F1A">
              <w:rPr>
                <w:rFonts w:ascii="標楷體" w:eastAsia="標楷體" w:hAnsi="標楷體" w:hint="eastAsia"/>
              </w:rPr>
              <w:t>方向請學生以直覺回答)</w:t>
            </w:r>
          </w:p>
          <w:p w:rsidR="00572931" w:rsidRDefault="00572931" w:rsidP="0057293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  <w:p w:rsidR="00572931" w:rsidRPr="00DB1EB9" w:rsidRDefault="00572931" w:rsidP="00572931">
            <w:pPr>
              <w:adjustRightInd w:val="0"/>
              <w:snapToGrid w:val="0"/>
              <w:rPr>
                <w:rFonts w:ascii="標楷體" w:eastAsia="標楷體" w:hAnsi="標楷體"/>
                <w:b/>
                <w:u w:val="single"/>
              </w:rPr>
            </w:pPr>
            <w:r>
              <w:rPr>
                <w:rFonts w:ascii="標楷體" w:eastAsia="標楷體" w:hAnsi="標楷體" w:hint="eastAsia"/>
                <w:b/>
                <w:u w:val="single"/>
              </w:rPr>
              <w:t>一</w:t>
            </w:r>
            <w:r w:rsidRPr="00DB1EB9">
              <w:rPr>
                <w:rFonts w:ascii="標楷體" w:eastAsia="標楷體" w:hAnsi="標楷體" w:hint="eastAsia"/>
                <w:b/>
                <w:u w:val="single"/>
              </w:rPr>
              <w:t>、</w:t>
            </w:r>
            <w:r w:rsidR="00D45CD8">
              <w:rPr>
                <w:rFonts w:ascii="標楷體" w:eastAsia="標楷體" w:hAnsi="標楷體" w:hint="eastAsia"/>
                <w:b/>
                <w:u w:val="single"/>
              </w:rPr>
              <w:t>準備</w:t>
            </w:r>
            <w:r w:rsidR="00F42BA0">
              <w:rPr>
                <w:rFonts w:ascii="標楷體" w:eastAsia="標楷體" w:hAnsi="標楷體" w:hint="eastAsia"/>
                <w:b/>
                <w:u w:val="single"/>
              </w:rPr>
              <w:t>活動</w:t>
            </w:r>
          </w:p>
          <w:p w:rsidR="00572931" w:rsidRDefault="00572931" w:rsidP="00572931">
            <w:pPr>
              <w:widowControl/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  <w:r w:rsidRPr="009327F1">
              <w:rPr>
                <w:rFonts w:ascii="標楷體" w:eastAsia="標楷體" w:hAnsi="標楷體" w:hint="eastAsia"/>
              </w:rPr>
              <w:t>教師播放</w:t>
            </w:r>
            <w:bookmarkStart w:id="9" w:name="OLE_LINK2"/>
            <w:r w:rsidRPr="009327F1">
              <w:rPr>
                <w:rFonts w:ascii="標楷體" w:eastAsia="標楷體" w:hAnsi="標楷體" w:hint="eastAsia"/>
              </w:rPr>
              <w:t>剪接影片「</w:t>
            </w:r>
            <w:r w:rsidRPr="00EB4A28">
              <w:rPr>
                <w:rFonts w:ascii="標楷體" w:eastAsia="標楷體" w:hAnsi="標楷體"/>
              </w:rPr>
              <w:t>幸福下一站：分手別怕</w:t>
            </w:r>
            <w:r w:rsidRPr="009327F1">
              <w:rPr>
                <w:rFonts w:ascii="標楷體" w:eastAsia="標楷體" w:hAnsi="標楷體" w:hint="eastAsia"/>
              </w:rPr>
              <w:t>」</w:t>
            </w:r>
            <w:bookmarkEnd w:id="9"/>
            <w:r w:rsidR="00D45CD8">
              <w:rPr>
                <w:rFonts w:ascii="標楷體" w:eastAsia="標楷體" w:hAnsi="標楷體" w:hint="eastAsia"/>
              </w:rPr>
              <w:t>。</w:t>
            </w:r>
          </w:p>
          <w:p w:rsidR="00F3773E" w:rsidRDefault="00F3773E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u w:val="single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u w:val="single"/>
              </w:rPr>
            </w:pPr>
            <w:r>
              <w:rPr>
                <w:rFonts w:ascii="標楷體" w:eastAsia="標楷體" w:hAnsi="標楷體" w:hint="eastAsia"/>
                <w:b/>
                <w:u w:val="single"/>
              </w:rPr>
              <w:t>二</w:t>
            </w:r>
            <w:r w:rsidRPr="00DB1EB9">
              <w:rPr>
                <w:rFonts w:ascii="標楷體" w:eastAsia="標楷體" w:hAnsi="標楷體" w:hint="eastAsia"/>
                <w:b/>
                <w:u w:val="single"/>
              </w:rPr>
              <w:t>、發展活動</w:t>
            </w:r>
          </w:p>
          <w:p w:rsidR="003A5C1A" w:rsidRPr="00575619" w:rsidRDefault="00D70296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u w:val="single"/>
              </w:rPr>
            </w:pPr>
            <w:r>
              <w:rPr>
                <w:rFonts w:ascii="標楷體" w:eastAsia="標楷體" w:hAnsi="標楷體" w:hint="eastAsia"/>
                <w:b/>
                <w:u w:val="single"/>
              </w:rPr>
              <w:t>（一）</w:t>
            </w:r>
            <w:r w:rsidR="003A5C1A" w:rsidRPr="00575619">
              <w:rPr>
                <w:rFonts w:ascii="標楷體" w:eastAsia="標楷體" w:hAnsi="標楷體" w:hint="eastAsia"/>
                <w:b/>
                <w:u w:val="single"/>
              </w:rPr>
              <w:t>活動</w:t>
            </w:r>
            <w:proofErr w:type="gramStart"/>
            <w:r w:rsidR="003A5C1A" w:rsidRPr="00575619">
              <w:rPr>
                <w:rFonts w:ascii="標楷體" w:eastAsia="標楷體" w:hAnsi="標楷體" w:hint="eastAsia"/>
                <w:b/>
                <w:u w:val="single"/>
              </w:rPr>
              <w:t>一</w:t>
            </w:r>
            <w:proofErr w:type="gramEnd"/>
            <w:r w:rsidR="00E22D67">
              <w:rPr>
                <w:rFonts w:ascii="標楷體" w:eastAsia="標楷體" w:hAnsi="標楷體" w:hint="eastAsia"/>
                <w:b/>
                <w:u w:val="single"/>
              </w:rPr>
              <w:t>：</w:t>
            </w:r>
            <w:r w:rsidR="003A5C1A" w:rsidRPr="00575619">
              <w:rPr>
                <w:rFonts w:ascii="標楷體" w:eastAsia="標楷體" w:hAnsi="標楷體" w:hint="eastAsia"/>
                <w:b/>
                <w:u w:val="single"/>
              </w:rPr>
              <w:t>我情你不願</w:t>
            </w:r>
          </w:p>
          <w:p w:rsidR="00D45CD8" w:rsidRPr="00F3773E" w:rsidRDefault="00F3773E" w:rsidP="00E22D67">
            <w:pPr>
              <w:widowControl/>
              <w:adjustRightInd w:val="0"/>
              <w:snapToGrid w:val="0"/>
              <w:spacing w:beforeLines="50" w:before="180"/>
              <w:ind w:left="245" w:hangingChars="102" w:hanging="24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572931" w:rsidRPr="00F3773E">
              <w:rPr>
                <w:rFonts w:ascii="標楷體" w:eastAsia="標楷體" w:hAnsi="標楷體" w:hint="eastAsia"/>
              </w:rPr>
              <w:t>教師提問：「</w:t>
            </w:r>
            <w:r w:rsidR="00D8459C" w:rsidRPr="00F3773E">
              <w:rPr>
                <w:rFonts w:ascii="標楷體" w:eastAsia="標楷體" w:hAnsi="標楷體" w:hint="eastAsia"/>
              </w:rPr>
              <w:t>你覺得被人分手了，</w:t>
            </w:r>
            <w:bookmarkStart w:id="10" w:name="OLE_LINK4"/>
            <w:r w:rsidR="00D8459C" w:rsidRPr="00F3773E">
              <w:rPr>
                <w:rFonts w:ascii="標楷體" w:eastAsia="標楷體" w:hAnsi="標楷體" w:hint="eastAsia"/>
              </w:rPr>
              <w:t>被分手的人會有什麼情緒</w:t>
            </w:r>
            <w:r w:rsidR="002764D9">
              <w:rPr>
                <w:rFonts w:ascii="標楷體" w:eastAsia="標楷體" w:hAnsi="標楷體" w:hint="eastAsia"/>
              </w:rPr>
              <w:t>？</w:t>
            </w:r>
            <w:bookmarkEnd w:id="10"/>
            <w:r w:rsidR="00572931" w:rsidRPr="00F3773E">
              <w:rPr>
                <w:rFonts w:ascii="標楷體" w:eastAsia="標楷體" w:hAnsi="標楷體" w:hint="eastAsia"/>
              </w:rPr>
              <w:t>」</w:t>
            </w:r>
            <w:r w:rsidR="000637F3" w:rsidRPr="00F3773E">
              <w:rPr>
                <w:rFonts w:ascii="標楷體" w:eastAsia="標楷體" w:hAnsi="標楷體" w:cs="新細明體" w:hint="eastAsia"/>
                <w:kern w:val="0"/>
                <w:lang w:val="zh-TW"/>
              </w:rPr>
              <w:t>(貼上</w:t>
            </w:r>
            <w:r w:rsidR="000637F3" w:rsidRPr="00F3773E">
              <w:rPr>
                <w:rFonts w:ascii="標楷體" w:eastAsia="標楷體" w:hAnsi="標楷體" w:hint="eastAsia"/>
              </w:rPr>
              <w:t>「情緒」</w:t>
            </w:r>
            <w:proofErr w:type="gramStart"/>
            <w:r w:rsidR="000637F3" w:rsidRPr="00F3773E">
              <w:rPr>
                <w:rFonts w:ascii="標楷體" w:eastAsia="標楷體" w:hAnsi="標楷體" w:hint="eastAsia"/>
              </w:rPr>
              <w:t>字卡</w:t>
            </w:r>
            <w:proofErr w:type="gramEnd"/>
            <w:r w:rsidR="000637F3" w:rsidRPr="00F3773E">
              <w:rPr>
                <w:rFonts w:ascii="標楷體" w:eastAsia="標楷體" w:hAnsi="標楷體" w:hint="eastAsia"/>
              </w:rPr>
              <w:t xml:space="preserve">) </w:t>
            </w:r>
            <w:r w:rsidR="00D744FA" w:rsidRPr="00F3773E">
              <w:rPr>
                <w:rFonts w:ascii="標楷體" w:eastAsia="標楷體" w:hAnsi="標楷體" w:hint="eastAsia"/>
              </w:rPr>
              <w:t>(請學生舉手回答)</w:t>
            </w:r>
          </w:p>
          <w:p w:rsidR="00F3773E" w:rsidRPr="00F3773E" w:rsidRDefault="00F3773E" w:rsidP="00F3773E">
            <w:pPr>
              <w:widowControl/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師生共同討論，並歸納後</w:t>
            </w:r>
            <w:proofErr w:type="gramStart"/>
            <w:r>
              <w:rPr>
                <w:rFonts w:ascii="標楷體" w:eastAsia="標楷體" w:hAnsi="標楷體" w:hint="eastAsia"/>
              </w:rPr>
              <w:t>貼上</w:t>
            </w:r>
            <w:r w:rsidRPr="00575619">
              <w:rPr>
                <w:rFonts w:ascii="標楷體" w:eastAsia="標楷體" w:hAnsi="標楷體" w:hint="eastAsia"/>
                <w:bdr w:val="single" w:sz="4" w:space="0" w:color="auto"/>
              </w:rPr>
              <w:t>負向</w:t>
            </w:r>
            <w:proofErr w:type="gramEnd"/>
            <w:r w:rsidRPr="00575619">
              <w:rPr>
                <w:rFonts w:ascii="標楷體" w:eastAsia="標楷體" w:hAnsi="標楷體" w:hint="eastAsia"/>
                <w:bdr w:val="single" w:sz="4" w:space="0" w:color="auto"/>
              </w:rPr>
              <w:t>情緒</w:t>
            </w:r>
            <w:proofErr w:type="gramStart"/>
            <w:r>
              <w:rPr>
                <w:rFonts w:ascii="標楷體" w:eastAsia="標楷體" w:hAnsi="標楷體" w:hint="eastAsia"/>
              </w:rPr>
              <w:t>的字卡</w:t>
            </w:r>
            <w:proofErr w:type="gramEnd"/>
            <w:r>
              <w:rPr>
                <w:rFonts w:ascii="標楷體" w:eastAsia="標楷體" w:hAnsi="標楷體" w:hint="eastAsia"/>
              </w:rPr>
              <w:t>。</w:t>
            </w:r>
          </w:p>
          <w:p w:rsidR="00572931" w:rsidRPr="00575619" w:rsidRDefault="00554B8F" w:rsidP="005E60B2">
            <w:pPr>
              <w:widowControl/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  <w:r w:rsidRPr="00575619">
              <w:rPr>
                <w:rFonts w:ascii="標楷體" w:eastAsia="標楷體" w:hAnsi="標楷體" w:hint="eastAsia"/>
              </w:rPr>
              <w:t>◎</w:t>
            </w:r>
            <w:r w:rsidR="00D45CD8" w:rsidRPr="00575619">
              <w:rPr>
                <w:rFonts w:ascii="標楷體" w:eastAsia="標楷體" w:hAnsi="標楷體" w:hint="eastAsia"/>
              </w:rPr>
              <w:t>教師小結：</w:t>
            </w:r>
            <w:r w:rsidR="00D45CD8" w:rsidRPr="00575619">
              <w:rPr>
                <w:rFonts w:ascii="標楷體" w:eastAsia="標楷體" w:hAnsi="標楷體" w:cs="新細明體" w:hint="eastAsia"/>
                <w:kern w:val="0"/>
                <w:lang w:val="zh-TW"/>
              </w:rPr>
              <w:t>面臨</w:t>
            </w:r>
            <w:r w:rsidR="00841319" w:rsidRPr="00575619">
              <w:rPr>
                <w:rFonts w:ascii="標楷體" w:eastAsia="標楷體" w:hAnsi="標楷體" w:cs="新細明體" w:hint="eastAsia"/>
                <w:kern w:val="0"/>
                <w:lang w:val="zh-TW"/>
              </w:rPr>
              <w:t>分手，心情低落，是正常的情緒</w:t>
            </w:r>
          </w:p>
          <w:p w:rsidR="00D744FA" w:rsidRPr="00575619" w:rsidRDefault="00F3773E" w:rsidP="00E22D67">
            <w:pPr>
              <w:widowControl/>
              <w:adjustRightInd w:val="0"/>
              <w:snapToGrid w:val="0"/>
              <w:spacing w:beforeLines="50" w:before="180"/>
              <w:ind w:left="245" w:hangingChars="102" w:hanging="24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  <w:r w:rsidR="00D744FA" w:rsidRPr="00575619">
              <w:rPr>
                <w:rFonts w:ascii="標楷體" w:eastAsia="標楷體" w:hAnsi="標楷體"/>
              </w:rPr>
              <w:t>.</w:t>
            </w:r>
            <w:r w:rsidR="00D744FA" w:rsidRPr="00575619">
              <w:rPr>
                <w:rFonts w:ascii="標楷體" w:eastAsia="標楷體" w:hAnsi="標楷體" w:hint="eastAsia"/>
              </w:rPr>
              <w:t>教師提問：「</w:t>
            </w:r>
            <w:bookmarkStart w:id="11" w:name="OLE_LINK5"/>
            <w:r w:rsidR="00BB19E6" w:rsidRPr="00575619">
              <w:rPr>
                <w:rFonts w:ascii="標楷體" w:eastAsia="標楷體" w:hAnsi="標楷體" w:hint="eastAsia"/>
              </w:rPr>
              <w:t>你覺得被分手的人，</w:t>
            </w:r>
            <w:r w:rsidR="003C5AF8" w:rsidRPr="00575619">
              <w:rPr>
                <w:rFonts w:ascii="標楷體" w:eastAsia="標楷體" w:hAnsi="標楷體" w:hint="eastAsia"/>
              </w:rPr>
              <w:t>因為有不好的情緒，</w:t>
            </w:r>
            <w:r w:rsidR="00BB19E6" w:rsidRPr="00575619">
              <w:rPr>
                <w:rFonts w:ascii="標楷體" w:eastAsia="標楷體" w:hAnsi="標楷體" w:hint="eastAsia"/>
              </w:rPr>
              <w:t>可能會採取什麼行動</w:t>
            </w:r>
            <w:r w:rsidR="003C5AF8" w:rsidRPr="00575619">
              <w:rPr>
                <w:rFonts w:ascii="標楷體" w:eastAsia="標楷體" w:hAnsi="標楷體" w:hint="eastAsia"/>
              </w:rPr>
              <w:t>來處理自己的情緒</w:t>
            </w:r>
            <w:r w:rsidR="002764D9">
              <w:rPr>
                <w:rFonts w:ascii="標楷體" w:eastAsia="標楷體" w:hAnsi="標楷體" w:hint="eastAsia"/>
              </w:rPr>
              <w:t>？</w:t>
            </w:r>
            <w:bookmarkEnd w:id="11"/>
            <w:r w:rsidR="00D744FA" w:rsidRPr="00575619">
              <w:rPr>
                <w:rFonts w:ascii="標楷體" w:eastAsia="標楷體" w:hAnsi="標楷體" w:hint="eastAsia"/>
              </w:rPr>
              <w:t>」</w:t>
            </w:r>
            <w:r w:rsidR="00E5106F" w:rsidRPr="00575619">
              <w:rPr>
                <w:rFonts w:ascii="標楷體" w:eastAsia="標楷體" w:hAnsi="標楷體" w:cs="新細明體" w:hint="eastAsia"/>
                <w:kern w:val="0"/>
                <w:lang w:val="zh-TW"/>
              </w:rPr>
              <w:t>(貼上</w:t>
            </w:r>
            <w:r w:rsidR="00E5106F" w:rsidRPr="00575619">
              <w:rPr>
                <w:rFonts w:ascii="標楷體" w:eastAsia="標楷體" w:hAnsi="標楷體" w:hint="eastAsia"/>
              </w:rPr>
              <w:t>「</w:t>
            </w:r>
            <w:r w:rsidR="00E5106F">
              <w:rPr>
                <w:rFonts w:ascii="標楷體" w:eastAsia="標楷體" w:hAnsi="標楷體" w:hint="eastAsia"/>
              </w:rPr>
              <w:t>行動</w:t>
            </w:r>
            <w:r w:rsidR="00E5106F" w:rsidRPr="00575619">
              <w:rPr>
                <w:rFonts w:ascii="標楷體" w:eastAsia="標楷體" w:hAnsi="標楷體" w:hint="eastAsia"/>
              </w:rPr>
              <w:t>」</w:t>
            </w:r>
            <w:proofErr w:type="gramStart"/>
            <w:r w:rsidR="00E5106F" w:rsidRPr="00575619">
              <w:rPr>
                <w:rFonts w:ascii="標楷體" w:eastAsia="標楷體" w:hAnsi="標楷體" w:hint="eastAsia"/>
              </w:rPr>
              <w:t>字卡</w:t>
            </w:r>
            <w:proofErr w:type="gramEnd"/>
            <w:r w:rsidR="00E5106F" w:rsidRPr="00575619">
              <w:rPr>
                <w:rFonts w:ascii="標楷體" w:eastAsia="標楷體" w:hAnsi="標楷體" w:hint="eastAsia"/>
              </w:rPr>
              <w:t>)</w:t>
            </w:r>
          </w:p>
          <w:p w:rsidR="00572931" w:rsidRPr="00575619" w:rsidRDefault="00F3773E" w:rsidP="00E22D67">
            <w:pPr>
              <w:widowControl/>
              <w:adjustRightInd w:val="0"/>
              <w:snapToGrid w:val="0"/>
              <w:spacing w:beforeLines="50" w:before="180"/>
              <w:ind w:left="245" w:hangingChars="102" w:hanging="24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</w:t>
            </w:r>
            <w:r w:rsidR="00572931" w:rsidRPr="00575619">
              <w:rPr>
                <w:rFonts w:ascii="標楷體" w:eastAsia="標楷體" w:hAnsi="標楷體"/>
              </w:rPr>
              <w:t>.</w:t>
            </w:r>
            <w:r w:rsidR="00D8459C" w:rsidRPr="00575619">
              <w:rPr>
                <w:rFonts w:ascii="標楷體" w:eastAsia="標楷體" w:hAnsi="標楷體" w:hint="eastAsia"/>
              </w:rPr>
              <w:t>老師請學生在便利貼上寫下自己的想法</w:t>
            </w:r>
            <w:r w:rsidR="005E60B2" w:rsidRPr="00575619">
              <w:rPr>
                <w:rFonts w:ascii="標楷體" w:eastAsia="標楷體" w:hAnsi="標楷體" w:hint="eastAsia"/>
              </w:rPr>
              <w:t>(可以寫一至兩個行動)</w:t>
            </w:r>
            <w:r w:rsidR="00D8459C" w:rsidRPr="00575619">
              <w:rPr>
                <w:rFonts w:ascii="標楷體" w:eastAsia="標楷體" w:hAnsi="標楷體" w:hint="eastAsia"/>
              </w:rPr>
              <w:t>，再請</w:t>
            </w:r>
            <w:r w:rsidR="00572931" w:rsidRPr="00575619">
              <w:rPr>
                <w:rFonts w:ascii="標楷體" w:eastAsia="標楷體" w:hAnsi="標楷體" w:hint="eastAsia"/>
              </w:rPr>
              <w:t>學生</w:t>
            </w:r>
            <w:r w:rsidR="00D8459C" w:rsidRPr="00575619">
              <w:rPr>
                <w:rFonts w:ascii="標楷體" w:eastAsia="標楷體" w:hAnsi="標楷體" w:hint="eastAsia"/>
              </w:rPr>
              <w:t>將寫完的答案貼到黑板上，師生共同討論黑板上答案。</w:t>
            </w:r>
            <w:bookmarkStart w:id="12" w:name="OLE_LINK15"/>
            <w:bookmarkStart w:id="13" w:name="OLE_LINK16"/>
          </w:p>
          <w:bookmarkEnd w:id="12"/>
          <w:bookmarkEnd w:id="13"/>
          <w:p w:rsidR="00572931" w:rsidRPr="00575619" w:rsidRDefault="00F3773E" w:rsidP="00E22D67">
            <w:pPr>
              <w:widowControl/>
              <w:adjustRightInd w:val="0"/>
              <w:snapToGrid w:val="0"/>
              <w:spacing w:beforeLines="50" w:before="180"/>
              <w:ind w:left="245" w:hangingChars="102" w:hanging="24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</w:t>
            </w:r>
            <w:r w:rsidR="00572931" w:rsidRPr="00575619">
              <w:rPr>
                <w:rFonts w:ascii="標楷體" w:eastAsia="標楷體" w:hAnsi="標楷體"/>
              </w:rPr>
              <w:t>.</w:t>
            </w:r>
            <w:r w:rsidR="00025068">
              <w:rPr>
                <w:rFonts w:ascii="標楷體" w:eastAsia="標楷體" w:hAnsi="標楷體" w:hint="eastAsia"/>
              </w:rPr>
              <w:t>請學生</w:t>
            </w:r>
            <w:r w:rsidR="00572931" w:rsidRPr="00575619">
              <w:rPr>
                <w:rFonts w:ascii="標楷體" w:eastAsia="標楷體" w:hAnsi="標楷體" w:hint="eastAsia"/>
              </w:rPr>
              <w:t>將</w:t>
            </w:r>
            <w:r w:rsidR="003C5AF8" w:rsidRPr="00575619">
              <w:rPr>
                <w:rFonts w:ascii="標楷體" w:eastAsia="標楷體" w:hAnsi="標楷體" w:hint="eastAsia"/>
              </w:rPr>
              <w:t>便利貼</w:t>
            </w:r>
            <w:r w:rsidR="00572931" w:rsidRPr="00575619">
              <w:rPr>
                <w:rFonts w:ascii="標楷體" w:eastAsia="標楷體" w:hAnsi="標楷體" w:hint="eastAsia"/>
              </w:rPr>
              <w:t>貼到黑板上</w:t>
            </w:r>
            <w:bookmarkStart w:id="14" w:name="OLE_LINK14"/>
            <w:r w:rsidR="00572931" w:rsidRPr="00575619">
              <w:rPr>
                <w:rFonts w:ascii="標楷體" w:eastAsia="標楷體" w:hAnsi="標楷體" w:hint="eastAsia"/>
              </w:rPr>
              <w:t>，師生共同討論</w:t>
            </w:r>
            <w:bookmarkEnd w:id="14"/>
            <w:r w:rsidR="006B2C55" w:rsidRPr="00575619">
              <w:rPr>
                <w:rFonts w:ascii="標楷體" w:eastAsia="標楷體" w:hAnsi="標楷體" w:hint="eastAsia"/>
              </w:rPr>
              <w:t>黑板上的方法</w:t>
            </w:r>
            <w:r w:rsidR="003A5C1A" w:rsidRPr="00575619">
              <w:rPr>
                <w:rFonts w:ascii="標楷體" w:eastAsia="標楷體" w:hAnsi="標楷體" w:hint="eastAsia"/>
              </w:rPr>
              <w:t>，</w:t>
            </w:r>
            <w:r w:rsidR="003A5C1A" w:rsidRPr="00E22D67">
              <w:rPr>
                <w:rFonts w:ascii="標楷體" w:eastAsia="標楷體" w:hAnsi="標楷體" w:cs="新細明體" w:hint="eastAsia"/>
                <w:kern w:val="0"/>
                <w:lang w:val="zh-TW"/>
              </w:rPr>
              <w:t>覺得</w:t>
            </w:r>
            <w:r w:rsidR="000637F3">
              <w:rPr>
                <w:rFonts w:ascii="標楷體" w:eastAsia="標楷體" w:hAnsi="標楷體" w:hint="eastAsia"/>
              </w:rPr>
              <w:t>是屬於</w:t>
            </w:r>
            <w:r w:rsidR="000637F3" w:rsidRPr="00575619">
              <w:rPr>
                <w:rFonts w:ascii="標楷體" w:eastAsia="標楷體" w:hAnsi="標楷體" w:hint="eastAsia"/>
                <w:bdr w:val="single" w:sz="4" w:space="0" w:color="auto"/>
              </w:rPr>
              <w:t>正向行動</w:t>
            </w:r>
            <w:r w:rsidR="00575619" w:rsidRPr="00575619">
              <w:rPr>
                <w:rFonts w:ascii="標楷體" w:eastAsia="標楷體" w:hAnsi="標楷體" w:hint="eastAsia"/>
              </w:rPr>
              <w:t>或</w:t>
            </w:r>
            <w:r w:rsidR="000637F3" w:rsidRPr="00575619">
              <w:rPr>
                <w:rFonts w:ascii="標楷體" w:eastAsia="標楷體" w:hAnsi="標楷體" w:hint="eastAsia"/>
                <w:bdr w:val="single" w:sz="4" w:space="0" w:color="auto"/>
              </w:rPr>
              <w:t>負向行動</w:t>
            </w:r>
            <w:r w:rsidR="00575619" w:rsidRPr="00575619">
              <w:rPr>
                <w:rFonts w:ascii="標楷體" w:eastAsia="標楷體" w:hAnsi="標楷體" w:hint="eastAsia"/>
              </w:rPr>
              <w:t>。</w:t>
            </w:r>
            <w:r w:rsidR="003A5C1A" w:rsidRPr="00575619">
              <w:rPr>
                <w:rFonts w:ascii="標楷體" w:eastAsia="標楷體" w:hAnsi="標楷體" w:hint="eastAsia"/>
              </w:rPr>
              <w:t>(</w:t>
            </w:r>
            <w:r w:rsidR="006B2C55" w:rsidRPr="00575619">
              <w:rPr>
                <w:rFonts w:ascii="標楷體" w:eastAsia="標楷體" w:hAnsi="標楷體" w:hint="eastAsia"/>
              </w:rPr>
              <w:t>在黑板上</w:t>
            </w:r>
            <w:r w:rsidR="000637F3">
              <w:rPr>
                <w:rFonts w:ascii="標楷體" w:eastAsia="標楷體" w:hAnsi="標楷體" w:hint="eastAsia"/>
              </w:rPr>
              <w:t>請學生共同</w:t>
            </w:r>
            <w:r w:rsidR="006B2C55" w:rsidRPr="00575619">
              <w:rPr>
                <w:rFonts w:ascii="標楷體" w:eastAsia="標楷體" w:hAnsi="標楷體" w:hint="eastAsia"/>
              </w:rPr>
              <w:t>分類</w:t>
            </w:r>
            <w:r w:rsidR="003A5C1A" w:rsidRPr="00575619">
              <w:rPr>
                <w:rFonts w:ascii="標楷體" w:eastAsia="標楷體" w:hAnsi="標楷體" w:hint="eastAsia"/>
              </w:rPr>
              <w:t>)</w:t>
            </w:r>
            <w:r w:rsidR="00572931" w:rsidRPr="00575619">
              <w:rPr>
                <w:rFonts w:ascii="標楷體" w:eastAsia="標楷體" w:hAnsi="標楷體" w:hint="eastAsia"/>
              </w:rPr>
              <w:t>。</w:t>
            </w:r>
          </w:p>
          <w:p w:rsidR="00D96C95" w:rsidRDefault="00D96C95" w:rsidP="00D744FA">
            <w:pPr>
              <w:widowControl/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DE3E24" w:rsidRDefault="00DE3E24" w:rsidP="00C038D6">
            <w:pPr>
              <w:widowControl/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140335</wp:posOffset>
                      </wp:positionV>
                      <wp:extent cx="3454400" cy="1028700"/>
                      <wp:effectExtent l="0" t="0" r="12700" b="19050"/>
                      <wp:wrapNone/>
                      <wp:docPr id="8" name="群組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54400" cy="1028700"/>
                                <a:chOff x="0" y="0"/>
                                <a:chExt cx="3454400" cy="1028700"/>
                              </a:xfrm>
                            </wpg:grpSpPr>
                            <wps:wsp>
                              <wps:cNvPr id="1" name="矩形 1"/>
                              <wps:cNvSpPr/>
                              <wps:spPr>
                                <a:xfrm>
                                  <a:off x="0" y="0"/>
                                  <a:ext cx="3454400" cy="1028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文字方塊 2"/>
                              <wps:cNvSpPr txBox="1"/>
                              <wps:spPr>
                                <a:xfrm>
                                  <a:off x="279400" y="38100"/>
                                  <a:ext cx="514350" cy="279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:rsidR="00DE3E24" w:rsidRDefault="00DE3E24" w:rsidP="00DE3E24">
                                    <w:pPr>
                                      <w:spacing w:line="0" w:lineRule="atLeas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情緒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文字方塊 3"/>
                              <wps:cNvSpPr txBox="1"/>
                              <wps:spPr>
                                <a:xfrm>
                                  <a:off x="1568450" y="38100"/>
                                  <a:ext cx="514350" cy="279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:rsidR="00DE3E24" w:rsidRDefault="00DE3E24" w:rsidP="00DE3E24">
                                    <w:pPr>
                                      <w:spacing w:line="0" w:lineRule="atLeas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行動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文字方塊 5"/>
                              <wps:cNvSpPr txBox="1"/>
                              <wps:spPr>
                                <a:xfrm>
                                  <a:off x="1181686" y="384810"/>
                                  <a:ext cx="602664" cy="2271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:rsidR="00DE3E24" w:rsidRPr="00DE3E24" w:rsidRDefault="000637F3" w:rsidP="00DE3E24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正向行動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文字方塊 6"/>
                              <wps:cNvSpPr txBox="1"/>
                              <wps:spPr>
                                <a:xfrm>
                                  <a:off x="1987550" y="377190"/>
                                  <a:ext cx="607939" cy="2347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:rsidR="00DE3E24" w:rsidRPr="00DE3E24" w:rsidRDefault="000637F3" w:rsidP="00DE3E24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負向行動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直線接點 7"/>
                              <wps:cNvCnPr/>
                              <wps:spPr>
                                <a:xfrm>
                                  <a:off x="1870710" y="361950"/>
                                  <a:ext cx="0" cy="6350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群組 8" o:spid="_x0000_s1026" style="position:absolute;margin-left:4.65pt;margin-top:11.05pt;width:272pt;height:81pt;z-index:251680768" coordsize="34544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">
                      <v:rect id="矩形 1" o:spid="_x0000_s1027" style="position:absolute;width:34544;height:1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" filled="f" strokecolor="black [3213]" strokeweight=".25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文字方塊 2" o:spid="_x0000_s1028" type="#_x0000_t202" style="position:absolute;left:2794;top:381;width:5143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" fillcolor="white [3201]" strokecolor="black [3213]" strokeweight=".5pt">
                        <v:textbox>
                          <w:txbxContent>
                            <w:p w:rsidR="00DE3E24" w:rsidRDefault="00DE3E24" w:rsidP="00DE3E24">
                              <w:pPr>
                                <w:spacing w:line="0" w:lineRule="atLeast"/>
                              </w:pPr>
                              <w:r>
                                <w:rPr>
                                  <w:rFonts w:hint="eastAsia"/>
                                </w:rPr>
                                <w:t>情緒</w:t>
                              </w:r>
                            </w:p>
                          </w:txbxContent>
                        </v:textbox>
                      </v:shape>
                      <v:shape id="文字方塊 3" o:spid="_x0000_s1029" type="#_x0000_t202" style="position:absolute;left:15684;top:381;width:5144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" fillcolor="white [3201]" strokecolor="black [3213]" strokeweight=".5pt">
                        <v:textbox>
                          <w:txbxContent>
                            <w:p w:rsidR="00DE3E24" w:rsidRDefault="00DE3E24" w:rsidP="00DE3E24">
                              <w:pPr>
                                <w:spacing w:line="0" w:lineRule="atLeast"/>
                              </w:pPr>
                              <w:r>
                                <w:rPr>
                                  <w:rFonts w:hint="eastAsia"/>
                                </w:rPr>
                                <w:t>行動</w:t>
                              </w:r>
                            </w:p>
                          </w:txbxContent>
                        </v:textbox>
                      </v:shape>
                      <v:shape id="文字方塊 5" o:spid="_x0000_s1030" type="#_x0000_t202" style="position:absolute;left:11816;top:3848;width:6027;height:2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" fillcolor="white [3201]" strokecolor="black [3213]" strokeweight=".5pt">
                        <v:textbox>
                          <w:txbxContent>
                            <w:p w:rsidR="00DE3E24" w:rsidRPr="00DE3E24" w:rsidRDefault="000637F3" w:rsidP="00DE3E24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正向行動</w:t>
                              </w:r>
                            </w:p>
                          </w:txbxContent>
                        </v:textbox>
                      </v:shape>
                      <v:shape id="文字方塊 6" o:spid="_x0000_s1031" type="#_x0000_t202" style="position:absolute;left:19875;top:3771;width:6079;height:2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" fillcolor="white [3201]" strokecolor="black [3213]" strokeweight=".5pt">
                        <v:textbox>
                          <w:txbxContent>
                            <w:p w:rsidR="00DE3E24" w:rsidRPr="00DE3E24" w:rsidRDefault="000637F3" w:rsidP="00DE3E24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負向行動</w:t>
                              </w:r>
                            </w:p>
                          </w:txbxContent>
                        </v:textbox>
                      </v:shape>
                      <v:line id="直線接點 7" o:spid="_x0000_s1032" style="position:absolute;visibility:visible;mso-wrap-style:square" from="18707,3619" to="18707,99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" strokecolor="#4579b8 [3044]"/>
                    </v:group>
                  </w:pict>
                </mc:Fallback>
              </mc:AlternateContent>
            </w:r>
          </w:p>
          <w:p w:rsidR="00DE3E24" w:rsidRDefault="00DE3E24" w:rsidP="00C038D6">
            <w:pPr>
              <w:widowControl/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DE3E24" w:rsidRDefault="00DE3E24" w:rsidP="00C038D6">
            <w:pPr>
              <w:widowControl/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DE3E24" w:rsidRDefault="00DE3E24" w:rsidP="00C038D6">
            <w:pPr>
              <w:widowControl/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C9501A" w:rsidRDefault="00C9501A" w:rsidP="00C038D6">
            <w:pPr>
              <w:widowControl/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575619" w:rsidRDefault="00575619" w:rsidP="00C038D6">
            <w:pPr>
              <w:widowControl/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A55501" w:rsidRPr="00575619" w:rsidRDefault="00D70296" w:rsidP="00A5550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u w:val="single"/>
              </w:rPr>
            </w:pPr>
            <w:r>
              <w:rPr>
                <w:rFonts w:ascii="標楷體" w:eastAsia="標楷體" w:hAnsi="標楷體" w:hint="eastAsia"/>
                <w:b/>
                <w:u w:val="single"/>
              </w:rPr>
              <w:lastRenderedPageBreak/>
              <w:t>（</w:t>
            </w:r>
            <w:r>
              <w:rPr>
                <w:rFonts w:ascii="標楷體" w:eastAsia="標楷體" w:hAnsi="標楷體" w:hint="eastAsia"/>
                <w:b/>
                <w:u w:val="single"/>
              </w:rPr>
              <w:t>二</w:t>
            </w:r>
            <w:r>
              <w:rPr>
                <w:rFonts w:ascii="標楷體" w:eastAsia="標楷體" w:hAnsi="標楷體" w:hint="eastAsia"/>
                <w:b/>
                <w:u w:val="single"/>
              </w:rPr>
              <w:t>）</w:t>
            </w:r>
            <w:r w:rsidR="00A55501" w:rsidRPr="00575619">
              <w:rPr>
                <w:rFonts w:ascii="標楷體" w:eastAsia="標楷體" w:hAnsi="標楷體" w:hint="eastAsia"/>
                <w:b/>
                <w:u w:val="single"/>
              </w:rPr>
              <w:t>活動二</w:t>
            </w:r>
            <w:r w:rsidR="00E22D67">
              <w:rPr>
                <w:rFonts w:ascii="標楷體" w:eastAsia="標楷體" w:hAnsi="標楷體" w:hint="eastAsia"/>
                <w:b/>
                <w:u w:val="single"/>
              </w:rPr>
              <w:t>：</w:t>
            </w:r>
            <w:r w:rsidR="00A55501" w:rsidRPr="00575619">
              <w:rPr>
                <w:rFonts w:ascii="標楷體" w:eastAsia="標楷體" w:hAnsi="標楷體" w:hint="eastAsia"/>
                <w:b/>
                <w:u w:val="single"/>
              </w:rPr>
              <w:t>停、看、聽</w:t>
            </w:r>
          </w:p>
          <w:p w:rsidR="00A55501" w:rsidRPr="00575619" w:rsidRDefault="00A55501" w:rsidP="00E22D67">
            <w:pPr>
              <w:widowControl/>
              <w:adjustRightInd w:val="0"/>
              <w:snapToGrid w:val="0"/>
              <w:spacing w:beforeLines="50" w:before="180"/>
              <w:ind w:left="245" w:hangingChars="102" w:hanging="245"/>
              <w:rPr>
                <w:rFonts w:ascii="標楷體" w:eastAsia="標楷體" w:hAnsi="標楷體"/>
              </w:rPr>
            </w:pPr>
            <w:r w:rsidRPr="00575619">
              <w:rPr>
                <w:rFonts w:ascii="標楷體" w:eastAsia="標楷體" w:hAnsi="標楷體"/>
              </w:rPr>
              <w:t>1</w:t>
            </w:r>
            <w:r w:rsidRPr="00575619">
              <w:rPr>
                <w:rFonts w:ascii="標楷體" w:eastAsia="標楷體" w:hAnsi="標楷體" w:hint="eastAsia"/>
              </w:rPr>
              <w:t>.</w:t>
            </w:r>
            <w:bookmarkStart w:id="15" w:name="OLE_LINK8"/>
            <w:bookmarkStart w:id="16" w:name="OLE_LINK9"/>
            <w:r w:rsidRPr="00575619">
              <w:rPr>
                <w:rFonts w:ascii="標楷體" w:eastAsia="標楷體" w:hAnsi="標楷體" w:hint="eastAsia"/>
              </w:rPr>
              <w:t>教師提問：「</w:t>
            </w:r>
            <w:bookmarkEnd w:id="15"/>
            <w:bookmarkEnd w:id="16"/>
            <w:r w:rsidRPr="00575619">
              <w:rPr>
                <w:rFonts w:ascii="標楷體" w:eastAsia="標楷體" w:hAnsi="標楷體" w:hint="eastAsia"/>
              </w:rPr>
              <w:t>會選擇負向行動的人，他們會做出這樣的行為，你覺得他們可能是對於</w:t>
            </w:r>
            <w:proofErr w:type="gramStart"/>
            <w:r w:rsidRPr="00575619">
              <w:rPr>
                <w:rFonts w:ascii="標楷體" w:eastAsia="標楷體" w:hAnsi="標楷體"/>
              </w:rPr>
              <w:t>”</w:t>
            </w:r>
            <w:proofErr w:type="gramEnd"/>
            <w:r w:rsidRPr="00575619">
              <w:rPr>
                <w:rFonts w:ascii="標楷體" w:eastAsia="標楷體" w:hAnsi="標楷體" w:hint="eastAsia"/>
              </w:rPr>
              <w:t>感情</w:t>
            </w:r>
            <w:proofErr w:type="gramStart"/>
            <w:r w:rsidRPr="00575619">
              <w:rPr>
                <w:rFonts w:ascii="標楷體" w:eastAsia="標楷體" w:hAnsi="標楷體"/>
              </w:rPr>
              <w:t>”</w:t>
            </w:r>
            <w:proofErr w:type="gramEnd"/>
            <w:r w:rsidRPr="00575619">
              <w:rPr>
                <w:rFonts w:ascii="標楷體" w:eastAsia="標楷體" w:hAnsi="標楷體" w:hint="eastAsia"/>
              </w:rPr>
              <w:t>抱持著什麼想法</w:t>
            </w:r>
            <w:r w:rsidR="002764D9">
              <w:rPr>
                <w:rFonts w:ascii="標楷體" w:eastAsia="標楷體" w:hAnsi="標楷體" w:hint="eastAsia"/>
              </w:rPr>
              <w:t>？</w:t>
            </w:r>
            <w:r w:rsidRPr="00575619">
              <w:rPr>
                <w:rFonts w:ascii="標楷體" w:eastAsia="標楷體" w:hAnsi="標楷體" w:hint="eastAsia"/>
              </w:rPr>
              <w:t>」</w:t>
            </w:r>
            <w:r w:rsidR="00E5106F">
              <w:rPr>
                <w:rFonts w:ascii="標楷體" w:eastAsia="標楷體" w:hAnsi="標楷體" w:hint="eastAsia"/>
              </w:rPr>
              <w:t>（貼上「觀點」字卡）</w:t>
            </w:r>
          </w:p>
          <w:p w:rsidR="00A55501" w:rsidRDefault="00A55501" w:rsidP="00E22D67">
            <w:pPr>
              <w:widowControl/>
              <w:adjustRightInd w:val="0"/>
              <w:snapToGrid w:val="0"/>
              <w:spacing w:beforeLines="50" w:before="180"/>
              <w:ind w:left="245" w:hangingChars="102" w:hanging="24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025068">
              <w:rPr>
                <w:rFonts w:ascii="標楷體" w:eastAsia="標楷體" w:hAnsi="標楷體" w:hint="eastAsia"/>
              </w:rPr>
              <w:t>請各組將討論內容分別寫</w:t>
            </w:r>
            <w:bookmarkStart w:id="17" w:name="_GoBack"/>
            <w:bookmarkEnd w:id="17"/>
            <w:r w:rsidR="00025068">
              <w:rPr>
                <w:rFonts w:ascii="標楷體" w:eastAsia="標楷體" w:hAnsi="標楷體" w:hint="eastAsia"/>
              </w:rPr>
              <w:t>到</w:t>
            </w:r>
            <w:proofErr w:type="gramStart"/>
            <w:r w:rsidR="00025068">
              <w:rPr>
                <w:rFonts w:ascii="標楷體" w:eastAsia="標楷體" w:hAnsi="標楷體" w:hint="eastAsia"/>
              </w:rPr>
              <w:t>橘</w:t>
            </w:r>
            <w:proofErr w:type="gramEnd"/>
            <w:r w:rsidR="00025068">
              <w:rPr>
                <w:rFonts w:ascii="標楷體" w:eastAsia="標楷體" w:hAnsi="標楷體" w:hint="eastAsia"/>
              </w:rPr>
              <w:t>色</w:t>
            </w:r>
            <w:r>
              <w:rPr>
                <w:rFonts w:ascii="標楷體" w:eastAsia="標楷體" w:hAnsi="標楷體" w:hint="eastAsia"/>
              </w:rPr>
              <w:t>卡上，師生共同討論。</w:t>
            </w:r>
          </w:p>
          <w:p w:rsidR="000C6451" w:rsidRPr="00E5106F" w:rsidRDefault="00E5106F" w:rsidP="00E22D67">
            <w:pPr>
              <w:widowControl/>
              <w:adjustRightInd w:val="0"/>
              <w:snapToGrid w:val="0"/>
              <w:spacing w:beforeLines="50" w:before="180"/>
              <w:ind w:left="245" w:hangingChars="102" w:hanging="245"/>
              <w:rPr>
                <w:rFonts w:ascii="標楷體" w:eastAsia="標楷體" w:hAnsi="標楷體"/>
              </w:rPr>
            </w:pPr>
            <w:r w:rsidRPr="00E5106F">
              <w:rPr>
                <w:rFonts w:ascii="標楷體" w:eastAsia="標楷體" w:hAnsi="標楷體"/>
              </w:rPr>
              <w:t>3.</w:t>
            </w:r>
            <w:r w:rsidR="000C6451" w:rsidRPr="00E5106F">
              <w:rPr>
                <w:rFonts w:ascii="標楷體" w:eastAsia="標楷體" w:hAnsi="標楷體" w:hint="eastAsia"/>
              </w:rPr>
              <w:t>教師</w:t>
            </w:r>
            <w:r w:rsidR="002C796C">
              <w:rPr>
                <w:rFonts w:ascii="標楷體" w:eastAsia="標楷體" w:hAnsi="標楷體" w:hint="eastAsia"/>
              </w:rPr>
              <w:t>貼上其他同學曾經寫過的觀點卡：「無法得到那就把他徹底毀掉」、「他得不到的愛，別人也不能得到」、「不能分開，分開了人生就沒有意義了」，並</w:t>
            </w:r>
            <w:r w:rsidR="004D7B53" w:rsidRPr="00E5106F">
              <w:rPr>
                <w:rFonts w:ascii="標楷體" w:eastAsia="標楷體" w:hAnsi="標楷體" w:hint="eastAsia"/>
              </w:rPr>
              <w:t>根據</w:t>
            </w:r>
            <w:r w:rsidR="002C796C">
              <w:rPr>
                <w:rFonts w:ascii="標楷體" w:eastAsia="標楷體" w:hAnsi="標楷體" w:hint="eastAsia"/>
              </w:rPr>
              <w:t>班上</w:t>
            </w:r>
            <w:r w:rsidR="00025068">
              <w:rPr>
                <w:rFonts w:ascii="標楷體" w:eastAsia="標楷體" w:hAnsi="標楷體" w:hint="eastAsia"/>
              </w:rPr>
              <w:t>學生所寫的</w:t>
            </w:r>
            <w:proofErr w:type="gramStart"/>
            <w:r w:rsidR="00025068">
              <w:rPr>
                <w:rFonts w:ascii="標楷體" w:eastAsia="標楷體" w:hAnsi="標楷體" w:hint="eastAsia"/>
              </w:rPr>
              <w:t>橘</w:t>
            </w:r>
            <w:proofErr w:type="gramEnd"/>
            <w:r w:rsidR="00025068">
              <w:rPr>
                <w:rFonts w:ascii="標楷體" w:eastAsia="標楷體" w:hAnsi="標楷體" w:hint="eastAsia"/>
              </w:rPr>
              <w:t>色</w:t>
            </w:r>
            <w:r w:rsidR="004D7B53" w:rsidRPr="00E5106F">
              <w:rPr>
                <w:rFonts w:ascii="標楷體" w:eastAsia="標楷體" w:hAnsi="標楷體" w:hint="eastAsia"/>
              </w:rPr>
              <w:t>卡，</w:t>
            </w:r>
            <w:r w:rsidR="000C6451" w:rsidRPr="00E5106F">
              <w:rPr>
                <w:rFonts w:ascii="標楷體" w:eastAsia="標楷體" w:hAnsi="標楷體" w:hint="eastAsia"/>
              </w:rPr>
              <w:t>提問：「你們覺得會有這些想法的人，當他們面臨分手時，有可能採取什麼行動</w:t>
            </w:r>
            <w:r w:rsidR="002764D9">
              <w:rPr>
                <w:rFonts w:ascii="標楷體" w:eastAsia="標楷體" w:hAnsi="標楷體" w:hint="eastAsia"/>
              </w:rPr>
              <w:t>？</w:t>
            </w:r>
            <w:r w:rsidR="000C6451" w:rsidRPr="00E5106F">
              <w:rPr>
                <w:rFonts w:ascii="標楷體" w:eastAsia="標楷體" w:hAnsi="標楷體" w:hint="eastAsia"/>
              </w:rPr>
              <w:t>」</w:t>
            </w:r>
            <w:r w:rsidR="004D7B53" w:rsidRPr="00E5106F">
              <w:rPr>
                <w:rFonts w:ascii="標楷體" w:eastAsia="標楷體" w:hAnsi="標楷體" w:hint="eastAsia"/>
              </w:rPr>
              <w:t>(請學生看行動卡的欄位</w:t>
            </w:r>
            <w:r w:rsidR="00DE3E24" w:rsidRPr="00E5106F">
              <w:rPr>
                <w:rFonts w:ascii="標楷體" w:eastAsia="標楷體" w:hAnsi="標楷體" w:hint="eastAsia"/>
              </w:rPr>
              <w:t>，舉手回答</w:t>
            </w:r>
            <w:r w:rsidR="00DA67BD" w:rsidRPr="00E5106F">
              <w:rPr>
                <w:rFonts w:ascii="標楷體" w:eastAsia="標楷體" w:hAnsi="標楷體" w:hint="eastAsia"/>
              </w:rPr>
              <w:t>。想要新增行動也可以。)</w:t>
            </w:r>
          </w:p>
          <w:p w:rsidR="00622C37" w:rsidRPr="00E5106F" w:rsidRDefault="00E5106F" w:rsidP="00E22D67">
            <w:pPr>
              <w:widowControl/>
              <w:adjustRightInd w:val="0"/>
              <w:snapToGrid w:val="0"/>
              <w:spacing w:beforeLines="50" w:before="180"/>
              <w:ind w:left="245" w:hangingChars="102" w:hanging="245"/>
              <w:rPr>
                <w:rFonts w:ascii="標楷體" w:eastAsia="標楷體" w:hAnsi="標楷體"/>
              </w:rPr>
            </w:pPr>
            <w:bookmarkStart w:id="18" w:name="OLE_LINK35"/>
            <w:r w:rsidRPr="00E5106F">
              <w:rPr>
                <w:rFonts w:ascii="標楷體" w:eastAsia="標楷體" w:hAnsi="標楷體"/>
              </w:rPr>
              <w:t>4.</w:t>
            </w:r>
            <w:r w:rsidR="00622C37" w:rsidRPr="00E5106F">
              <w:rPr>
                <w:rFonts w:ascii="標楷體" w:eastAsia="標楷體" w:hAnsi="標楷體" w:hint="eastAsia"/>
              </w:rPr>
              <w:t>教師提問：</w:t>
            </w:r>
            <w:bookmarkStart w:id="19" w:name="OLE_LINK23"/>
            <w:r w:rsidR="00622C37" w:rsidRPr="00E5106F">
              <w:rPr>
                <w:rFonts w:ascii="標楷體" w:eastAsia="標楷體" w:hAnsi="標楷體" w:hint="eastAsia"/>
              </w:rPr>
              <w:t>「你們</w:t>
            </w:r>
            <w:proofErr w:type="gramStart"/>
            <w:r w:rsidR="00622C37" w:rsidRPr="00E5106F">
              <w:rPr>
                <w:rFonts w:ascii="標楷體" w:eastAsia="標楷體" w:hAnsi="標楷體" w:hint="eastAsia"/>
              </w:rPr>
              <w:t>覺得用負向</w:t>
            </w:r>
            <w:proofErr w:type="gramEnd"/>
            <w:r w:rsidR="00622C37" w:rsidRPr="00E5106F">
              <w:rPr>
                <w:rFonts w:ascii="標楷體" w:eastAsia="標楷體" w:hAnsi="標楷體" w:hint="eastAsia"/>
              </w:rPr>
              <w:t>的行動可以</w:t>
            </w:r>
            <w:proofErr w:type="gramStart"/>
            <w:r w:rsidR="00622C37" w:rsidRPr="00E5106F">
              <w:rPr>
                <w:rFonts w:ascii="標楷體" w:eastAsia="標楷體" w:hAnsi="標楷體" w:hint="eastAsia"/>
              </w:rPr>
              <w:t>舒緩負</w:t>
            </w:r>
            <w:proofErr w:type="gramEnd"/>
            <w:r w:rsidR="00622C37" w:rsidRPr="00E5106F">
              <w:rPr>
                <w:rFonts w:ascii="標楷體" w:eastAsia="標楷體" w:hAnsi="標楷體" w:hint="eastAsia"/>
              </w:rPr>
              <w:t>向情緒嗎</w:t>
            </w:r>
            <w:r w:rsidR="002764D9">
              <w:rPr>
                <w:rFonts w:ascii="標楷體" w:eastAsia="標楷體" w:hAnsi="標楷體" w:hint="eastAsia"/>
              </w:rPr>
              <w:t>？</w:t>
            </w:r>
            <w:r w:rsidR="00622C37" w:rsidRPr="00E22D67">
              <w:rPr>
                <w:rFonts w:ascii="標楷體" w:eastAsia="標楷體" w:hAnsi="標楷體" w:cs="新細明體" w:hint="eastAsia"/>
                <w:kern w:val="0"/>
                <w:lang w:val="zh-TW"/>
              </w:rPr>
              <w:t>為什麼</w:t>
            </w:r>
            <w:r w:rsidR="00622C37" w:rsidRPr="00E5106F">
              <w:rPr>
                <w:rFonts w:ascii="標楷體" w:eastAsia="標楷體" w:hAnsi="標楷體" w:hint="eastAsia"/>
              </w:rPr>
              <w:t>？」</w:t>
            </w:r>
            <w:bookmarkEnd w:id="19"/>
            <w:r w:rsidR="00622C37" w:rsidRPr="00E5106F">
              <w:rPr>
                <w:rFonts w:ascii="標楷體" w:eastAsia="標楷體" w:hAnsi="標楷體" w:hint="eastAsia"/>
              </w:rPr>
              <w:t>(請學生舉手回答)</w:t>
            </w:r>
          </w:p>
          <w:bookmarkEnd w:id="18"/>
          <w:p w:rsidR="00CB3221" w:rsidRPr="00E5106F" w:rsidRDefault="00E5106F" w:rsidP="00E22D67">
            <w:pPr>
              <w:widowControl/>
              <w:adjustRightInd w:val="0"/>
              <w:snapToGrid w:val="0"/>
              <w:spacing w:beforeLines="50" w:before="180"/>
              <w:ind w:left="245" w:hangingChars="102" w:hanging="245"/>
              <w:rPr>
                <w:rFonts w:ascii="標楷體" w:eastAsia="標楷體" w:hAnsi="標楷體"/>
              </w:rPr>
            </w:pPr>
            <w:r w:rsidRPr="00E5106F">
              <w:rPr>
                <w:rFonts w:ascii="標楷體" w:eastAsia="標楷體" w:hAnsi="標楷體"/>
              </w:rPr>
              <w:t>5.</w:t>
            </w:r>
            <w:r w:rsidR="00CB3221" w:rsidRPr="00E5106F">
              <w:rPr>
                <w:rFonts w:ascii="標楷體" w:eastAsia="標楷體" w:hAnsi="標楷體" w:hint="eastAsia"/>
              </w:rPr>
              <w:t>教師提問：「你們覺得採取負向行動</w:t>
            </w:r>
            <w:r w:rsidR="003329BA" w:rsidRPr="00E5106F">
              <w:rPr>
                <w:rFonts w:ascii="標楷體" w:eastAsia="標楷體" w:hAnsi="標楷體" w:hint="eastAsia"/>
              </w:rPr>
              <w:t>有</w:t>
            </w:r>
            <w:r w:rsidR="00CF7F32" w:rsidRPr="00E5106F">
              <w:rPr>
                <w:rFonts w:ascii="標楷體" w:eastAsia="標楷體" w:hAnsi="標楷體" w:hint="eastAsia"/>
              </w:rPr>
              <w:t>可能</w:t>
            </w:r>
            <w:r w:rsidR="003329BA" w:rsidRPr="00E5106F">
              <w:rPr>
                <w:rFonts w:ascii="標楷體" w:eastAsia="標楷體" w:hAnsi="標楷體" w:hint="eastAsia"/>
              </w:rPr>
              <w:t>達</w:t>
            </w:r>
            <w:r w:rsidR="00CB3221" w:rsidRPr="00E5106F">
              <w:rPr>
                <w:rFonts w:ascii="標楷體" w:eastAsia="標楷體" w:hAnsi="標楷體" w:hint="eastAsia"/>
              </w:rPr>
              <w:t>到</w:t>
            </w:r>
            <w:r w:rsidR="003329BA" w:rsidRPr="00E5106F">
              <w:rPr>
                <w:rFonts w:ascii="標楷體" w:eastAsia="標楷體" w:hAnsi="標楷體" w:hint="eastAsia"/>
              </w:rPr>
              <w:t>你</w:t>
            </w:r>
            <w:r w:rsidR="00CB3221" w:rsidRPr="00E5106F">
              <w:rPr>
                <w:rFonts w:ascii="標楷體" w:eastAsia="標楷體" w:hAnsi="標楷體" w:hint="eastAsia"/>
              </w:rPr>
              <w:t>想要的結果嗎</w:t>
            </w:r>
            <w:r w:rsidR="00CF7F32" w:rsidRPr="00E5106F">
              <w:rPr>
                <w:rFonts w:ascii="標楷體" w:eastAsia="標楷體" w:hAnsi="標楷體" w:hint="eastAsia"/>
              </w:rPr>
              <w:t>？</w:t>
            </w:r>
            <w:r w:rsidR="00DA67BD" w:rsidRPr="00E5106F">
              <w:rPr>
                <w:rFonts w:ascii="標楷體" w:eastAsia="標楷體" w:hAnsi="標楷體" w:hint="eastAsia"/>
              </w:rPr>
              <w:t>為什麼</w:t>
            </w:r>
            <w:bookmarkStart w:id="20" w:name="OLE_LINK34"/>
            <w:bookmarkStart w:id="21" w:name="OLE_LINK36"/>
            <w:r w:rsidR="00DA67BD" w:rsidRPr="00E5106F">
              <w:rPr>
                <w:rFonts w:ascii="標楷體" w:eastAsia="標楷體" w:hAnsi="標楷體" w:hint="eastAsia"/>
              </w:rPr>
              <w:t>？</w:t>
            </w:r>
            <w:bookmarkEnd w:id="20"/>
            <w:bookmarkEnd w:id="21"/>
            <w:r w:rsidR="00CB3221" w:rsidRPr="00E5106F">
              <w:rPr>
                <w:rFonts w:ascii="標楷體" w:eastAsia="標楷體" w:hAnsi="標楷體" w:hint="eastAsia"/>
              </w:rPr>
              <w:t>」</w:t>
            </w:r>
            <w:r w:rsidR="00025068" w:rsidRPr="00E5106F">
              <w:rPr>
                <w:rFonts w:ascii="標楷體" w:eastAsia="標楷體" w:hAnsi="標楷體" w:hint="eastAsia"/>
              </w:rPr>
              <w:t>(請學生舉手回答)</w:t>
            </w:r>
          </w:p>
          <w:p w:rsidR="00025068" w:rsidRDefault="00025068" w:rsidP="00025068">
            <w:pPr>
              <w:widowControl/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7B4260EF" wp14:editId="3C8DB945">
                      <wp:simplePos x="0" y="0"/>
                      <wp:positionH relativeFrom="column">
                        <wp:posOffset>101258</wp:posOffset>
                      </wp:positionH>
                      <wp:positionV relativeFrom="paragraph">
                        <wp:posOffset>311297</wp:posOffset>
                      </wp:positionV>
                      <wp:extent cx="3454400" cy="1028700"/>
                      <wp:effectExtent l="0" t="0" r="12700" b="19050"/>
                      <wp:wrapNone/>
                      <wp:docPr id="9" name="群組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54400" cy="1028700"/>
                                <a:chOff x="0" y="0"/>
                                <a:chExt cx="3454400" cy="1028700"/>
                              </a:xfrm>
                            </wpg:grpSpPr>
                            <wps:wsp>
                              <wps:cNvPr id="11" name="矩形 11"/>
                              <wps:cNvSpPr/>
                              <wps:spPr>
                                <a:xfrm>
                                  <a:off x="0" y="0"/>
                                  <a:ext cx="3454400" cy="1028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文字方塊 12"/>
                              <wps:cNvSpPr txBox="1"/>
                              <wps:spPr>
                                <a:xfrm>
                                  <a:off x="279400" y="38100"/>
                                  <a:ext cx="514350" cy="279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:rsidR="00025068" w:rsidRDefault="00025068" w:rsidP="00025068">
                                    <w:pPr>
                                      <w:spacing w:line="0" w:lineRule="atLeas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情緒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文字方塊 13"/>
                              <wps:cNvSpPr txBox="1"/>
                              <wps:spPr>
                                <a:xfrm>
                                  <a:off x="1339850" y="38100"/>
                                  <a:ext cx="514350" cy="279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:rsidR="00025068" w:rsidRDefault="00025068" w:rsidP="00025068">
                                    <w:pPr>
                                      <w:spacing w:line="0" w:lineRule="atLeas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行動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文字方塊 14"/>
                              <wps:cNvSpPr txBox="1"/>
                              <wps:spPr>
                                <a:xfrm>
                                  <a:off x="2444750" y="38100"/>
                                  <a:ext cx="514350" cy="279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:rsidR="00025068" w:rsidRDefault="00025068" w:rsidP="00025068">
                                    <w:pPr>
                                      <w:spacing w:line="0" w:lineRule="atLeas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觀點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文字方塊 15"/>
                              <wps:cNvSpPr txBox="1"/>
                              <wps:spPr>
                                <a:xfrm>
                                  <a:off x="914401" y="361950"/>
                                  <a:ext cx="641350" cy="2148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:rsidR="00025068" w:rsidRPr="00DE3E24" w:rsidRDefault="00025068" w:rsidP="00025068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正向行動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文字方塊 16"/>
                              <wps:cNvSpPr txBox="1"/>
                              <wps:spPr>
                                <a:xfrm>
                                  <a:off x="1682749" y="361950"/>
                                  <a:ext cx="610285" cy="2288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:rsidR="00025068" w:rsidRPr="00DE3E24" w:rsidRDefault="00025068" w:rsidP="00025068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負向行動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直線接點 17"/>
                              <wps:cNvCnPr/>
                              <wps:spPr>
                                <a:xfrm>
                                  <a:off x="1619250" y="374650"/>
                                  <a:ext cx="0" cy="6350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B4260EF" id="群組 9" o:spid="_x0000_s1033" style="position:absolute;margin-left:7.95pt;margin-top:24.5pt;width:272pt;height:81pt;z-index:251682816" coordsize="34544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">
                      <v:rect id="矩形 11" o:spid="_x0000_s1034" style="position:absolute;width:34544;height:1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" filled="f" strokecolor="black [3213]" strokeweight=".25pt"/>
                      <v:shape id="文字方塊 12" o:spid="_x0000_s1035" type="#_x0000_t202" style="position:absolute;left:2794;top:381;width:5143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" fillcolor="white [3201]" strokecolor="black [3213]" strokeweight=".5pt">
                        <v:textbox>
                          <w:txbxContent>
                            <w:p w:rsidR="00025068" w:rsidRDefault="00025068" w:rsidP="00025068">
                              <w:pPr>
                                <w:spacing w:line="0" w:lineRule="atLeast"/>
                              </w:pPr>
                              <w:r>
                                <w:rPr>
                                  <w:rFonts w:hint="eastAsia"/>
                                </w:rPr>
                                <w:t>情緒</w:t>
                              </w:r>
                            </w:p>
                          </w:txbxContent>
                        </v:textbox>
                      </v:shape>
                      <v:shape id="文字方塊 13" o:spid="_x0000_s1036" type="#_x0000_t202" style="position:absolute;left:13398;top:381;width:5144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" fillcolor="white [3201]" strokecolor="black [3213]" strokeweight=".5pt">
                        <v:textbox>
                          <w:txbxContent>
                            <w:p w:rsidR="00025068" w:rsidRDefault="00025068" w:rsidP="00025068">
                              <w:pPr>
                                <w:spacing w:line="0" w:lineRule="atLeast"/>
                              </w:pPr>
                              <w:r>
                                <w:rPr>
                                  <w:rFonts w:hint="eastAsia"/>
                                </w:rPr>
                                <w:t>行動</w:t>
                              </w:r>
                            </w:p>
                          </w:txbxContent>
                        </v:textbox>
                      </v:shape>
                      <v:shape id="文字方塊 14" o:spid="_x0000_s1037" type="#_x0000_t202" style="position:absolute;left:24447;top:381;width:5144;height:2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" fillcolor="white [3201]" strokecolor="black [3213]" strokeweight=".5pt">
                        <v:textbox>
                          <w:txbxContent>
                            <w:p w:rsidR="00025068" w:rsidRDefault="00025068" w:rsidP="00025068">
                              <w:pPr>
                                <w:spacing w:line="0" w:lineRule="atLeast"/>
                              </w:pPr>
                              <w:r>
                                <w:rPr>
                                  <w:rFonts w:hint="eastAsia"/>
                                </w:rPr>
                                <w:t>觀點</w:t>
                              </w:r>
                            </w:p>
                          </w:txbxContent>
                        </v:textbox>
                      </v:shape>
                      <v:shape id="文字方塊 15" o:spid="_x0000_s1038" type="#_x0000_t202" style="position:absolute;left:9144;top:3619;width:6413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" fillcolor="white [3201]" strokecolor="black [3213]" strokeweight=".5pt">
                        <v:textbox>
                          <w:txbxContent>
                            <w:p w:rsidR="00025068" w:rsidRPr="00DE3E24" w:rsidRDefault="00025068" w:rsidP="00025068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正向行動</w:t>
                              </w:r>
                            </w:p>
                          </w:txbxContent>
                        </v:textbox>
                      </v:shape>
                      <v:shape id="文字方塊 16" o:spid="_x0000_s1039" type="#_x0000_t202" style="position:absolute;left:16827;top:3619;width:6103;height:2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" fillcolor="white [3201]" strokecolor="black [3213]" strokeweight=".5pt">
                        <v:textbox>
                          <w:txbxContent>
                            <w:p w:rsidR="00025068" w:rsidRPr="00DE3E24" w:rsidRDefault="00025068" w:rsidP="00025068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負向行動</w:t>
                              </w:r>
                            </w:p>
                          </w:txbxContent>
                        </v:textbox>
                      </v:shape>
                      <v:line id="直線接點 17" o:spid="_x0000_s1040" style="position:absolute;visibility:visible;mso-wrap-style:square" from="16192,3746" to="16192,10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" strokecolor="#4579b8 [3044]"/>
                    </v:group>
                  </w:pict>
                </mc:Fallback>
              </mc:AlternateContent>
            </w:r>
          </w:p>
          <w:p w:rsidR="00025068" w:rsidRPr="00A55501" w:rsidRDefault="00025068" w:rsidP="00025068">
            <w:pPr>
              <w:widowControl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u w:val="single"/>
              </w:rPr>
            </w:pPr>
          </w:p>
          <w:p w:rsidR="00025068" w:rsidRDefault="00025068" w:rsidP="00025068">
            <w:pPr>
              <w:widowControl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u w:val="single"/>
              </w:rPr>
            </w:pPr>
          </w:p>
          <w:p w:rsidR="00025068" w:rsidRDefault="00025068" w:rsidP="00025068">
            <w:pPr>
              <w:widowControl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u w:val="single"/>
              </w:rPr>
            </w:pPr>
          </w:p>
          <w:p w:rsidR="00025068" w:rsidRPr="005812D2" w:rsidRDefault="00025068" w:rsidP="00025068">
            <w:pPr>
              <w:widowControl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color w:val="FF0000"/>
                <w:u w:val="single"/>
              </w:rPr>
            </w:pPr>
            <w:r w:rsidRPr="005812D2">
              <w:rPr>
                <w:rFonts w:ascii="標楷體" w:eastAsia="標楷體" w:hAnsi="標楷體"/>
                <w:b/>
                <w:noProof/>
                <w:color w:val="FF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4864" behindDoc="1" locked="0" layoutInCell="1" allowOverlap="1" wp14:anchorId="24095D11" wp14:editId="16441637">
                      <wp:simplePos x="0" y="0"/>
                      <wp:positionH relativeFrom="margin">
                        <wp:posOffset>648970</wp:posOffset>
                      </wp:positionH>
                      <wp:positionV relativeFrom="paragraph">
                        <wp:posOffset>9525</wp:posOffset>
                      </wp:positionV>
                      <wp:extent cx="1323975" cy="304800"/>
                      <wp:effectExtent l="0" t="0" r="28575" b="19050"/>
                      <wp:wrapTight wrapText="bothSides">
                        <wp:wrapPolygon edited="0">
                          <wp:start x="1243" y="0"/>
                          <wp:lineTo x="1243" y="8100"/>
                          <wp:lineTo x="4662" y="21600"/>
                          <wp:lineTo x="6837" y="21600"/>
                          <wp:lineTo x="15850" y="21600"/>
                          <wp:lineTo x="21755" y="21600"/>
                          <wp:lineTo x="21755" y="0"/>
                          <wp:lineTo x="1243" y="0"/>
                        </wp:wrapPolygon>
                      </wp:wrapTight>
                      <wp:docPr id="19" name="箭號: 弧形下彎 3">
                        <a:extLst xmlns:a="http://schemas.openxmlformats.org/drawingml/2006/main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1323975" cy="304800"/>
                              </a:xfrm>
                              <a:prstGeom prst="curvedDownArrow">
                                <a:avLst>
                                  <a:gd name="adj1" fmla="val 25000"/>
                                  <a:gd name="adj2" fmla="val 50000"/>
                                  <a:gd name="adj3" fmla="val 52778"/>
                                </a:avLst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C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4DE944" id="_x0000_t105" coordsize="21600,21600" o:spt="105" adj="12960,19440,14400" path="wr,0@3@23,0@22@4,0@15,0@1@23@7,0@13@2l@14@2@8@22@12@2at,0@3@23@11@2@17@26@15,0@1@23@17@26@15@22xewr,0@3@23@4,0@17@26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sum height 0 #2"/>
                        <v:f eqn="ellipse @9 height @4"/>
                        <v:f eqn="sum @4 @10 0"/>
                        <v:f eqn="sum @11 #1 width"/>
                        <v:f eqn="sum @7 @10 0"/>
                        <v:f eqn="sum @12 width #0"/>
                        <v:f eqn="sum @5 0 #0"/>
                        <v:f eqn="prod @15 1 2"/>
                        <v:f eqn="mid @4 @7"/>
                        <v:f eqn="sum #0 #1 width"/>
                        <v:f eqn="prod @18 1 2"/>
                        <v:f eqn="sum @17 0 @19"/>
                        <v:f eqn="val width"/>
                        <v:f eqn="val height"/>
                        <v:f eqn="prod height 2 1"/>
                        <v:f eqn="sum @17 0 @4"/>
                        <v:f eqn="ellipse @24 @4 height"/>
                        <v:f eqn="sum height 0 @25"/>
                        <v:f eqn="sum @8 128 0"/>
                        <v:f eqn="prod @5 1 2"/>
                        <v:f eqn="sum @5 0 128"/>
                        <v:f eqn="sum #0 @17 @12"/>
                        <v:f eqn="ellipse @20 @4 height"/>
                        <v:f eqn="sum width 0 #0"/>
                        <v:f eqn="prod @32 1 2"/>
                        <v:f eqn="prod height height 1"/>
                        <v:f eqn="prod @9 @9 1"/>
                        <v:f eqn="sum @34 0 @35"/>
                        <v:f eqn="sqrt @36"/>
                        <v:f eqn="sum @37 height 0"/>
                        <v:f eqn="prod width height @38"/>
                        <v:f eqn="sum @39 64 0"/>
                        <v:f eqn="prod #0 1 2"/>
                        <v:f eqn="ellipse @33 @41 height"/>
                        <v:f eqn="sum height 0 @42"/>
                        <v:f eqn="sum @43 64 0"/>
                        <v:f eqn="prod @4 1 2"/>
                        <v:f eqn="sum #1 0 @45"/>
                        <v:f eqn="prod height 4390 32768"/>
                        <v:f eqn="prod height 28378 32768"/>
                      </v:formulas>
                      <v:path o:extrusionok="f" o:connecttype="custom" o:connectlocs="@17,0;@16,@22;@12,@2;@8,@22;@14,@2" o:connectangles="270,90,90,90,0" textboxrect="@45,@47,@46,@48"/>
                      <v:handles>
                        <v:h position="#0,bottomRight" xrange="@40,@29"/>
                        <v:h position="#1,bottomRight" xrange="@27,@21"/>
                        <v:h position="bottomRight,#2" yrange="@44,@22"/>
                      </v:handles>
                      <o:complex v:ext="view"/>
                    </v:shapetype>
                    <v:shape id="箭號: 弧形下彎 3" o:spid="_x0000_s1026" type="#_x0000_t105" style="position:absolute;margin-left:51.1pt;margin-top:.75pt;width:104.25pt;height:24pt;flip:x y;z-index:-251631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" adj="19114,20979,10200" fillcolor="red" strokecolor="#c00000" strokeweight="2pt">
                      <w10:wrap type="tight" anchorx="margin"/>
                    </v:shape>
                  </w:pict>
                </mc:Fallback>
              </mc:AlternateContent>
            </w:r>
            <w:r w:rsidRPr="005812D2">
              <w:rPr>
                <w:rFonts w:ascii="標楷體" w:eastAsia="標楷體" w:hAnsi="標楷體"/>
                <w:b/>
                <w:noProof/>
                <w:color w:val="FF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3840" behindDoc="1" locked="0" layoutInCell="1" allowOverlap="1" wp14:anchorId="4D1508EE" wp14:editId="3B048135">
                      <wp:simplePos x="0" y="0"/>
                      <wp:positionH relativeFrom="margin">
                        <wp:posOffset>2055495</wp:posOffset>
                      </wp:positionH>
                      <wp:positionV relativeFrom="paragraph">
                        <wp:posOffset>30480</wp:posOffset>
                      </wp:positionV>
                      <wp:extent cx="708660" cy="266700"/>
                      <wp:effectExtent l="0" t="0" r="15240" b="19050"/>
                      <wp:wrapSquare wrapText="bothSides"/>
                      <wp:docPr id="4" name="箭號: 弧形下彎 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4D8D845-42C4-444E-9F36-5C09E078E1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708660" cy="266700"/>
                              </a:xfrm>
                              <a:prstGeom prst="curvedDownArrow">
                                <a:avLst>
                                  <a:gd name="adj1" fmla="val 25000"/>
                                  <a:gd name="adj2" fmla="val 50000"/>
                                  <a:gd name="adj3" fmla="val 52778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1ACB51" id="箭號: 弧形下彎 3" o:spid="_x0000_s1026" type="#_x0000_t105" style="position:absolute;margin-left:161.85pt;margin-top:2.4pt;width:55.8pt;height:21pt;flip:x y;z-index:-251632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" adj="17535,20584,10200" fillcolor="red" strokecolor="red" strokeweight="2pt">
                      <w10:wrap type="square" anchorx="margin"/>
                    </v:shape>
                  </w:pict>
                </mc:Fallback>
              </mc:AlternateContent>
            </w:r>
          </w:p>
          <w:p w:rsidR="00025068" w:rsidRPr="00E5106F" w:rsidRDefault="00025068" w:rsidP="00CB3221">
            <w:pPr>
              <w:widowControl/>
              <w:adjustRightInd w:val="0"/>
              <w:snapToGrid w:val="0"/>
              <w:spacing w:beforeLines="50" w:before="180"/>
              <w:rPr>
                <w:rFonts w:ascii="標楷體" w:eastAsia="標楷體" w:hAnsi="標楷體" w:hint="eastAsia"/>
              </w:rPr>
            </w:pPr>
          </w:p>
          <w:p w:rsidR="00A55501" w:rsidRPr="00E5106F" w:rsidRDefault="00A55501" w:rsidP="00A55501">
            <w:pPr>
              <w:widowControl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u w:val="single"/>
              </w:rPr>
            </w:pPr>
            <w:bookmarkStart w:id="22" w:name="OLE_LINK18"/>
            <w:bookmarkStart w:id="23" w:name="OLE_LINK22"/>
            <w:r w:rsidRPr="00E5106F">
              <w:rPr>
                <w:rFonts w:ascii="標楷體" w:eastAsia="標楷體" w:hAnsi="標楷體" w:hint="eastAsia"/>
                <w:b/>
                <w:u w:val="single"/>
              </w:rPr>
              <w:t>三、綜合</w:t>
            </w:r>
            <w:r w:rsidRPr="00E5106F">
              <w:rPr>
                <w:rFonts w:ascii="標楷體" w:eastAsia="標楷體" w:hAnsi="標楷體" w:hint="eastAsia"/>
                <w:b/>
                <w:bCs/>
                <w:u w:val="single"/>
              </w:rPr>
              <w:t>活動</w:t>
            </w:r>
            <w:r w:rsidR="006623CC" w:rsidRPr="00E5106F">
              <w:rPr>
                <w:rFonts w:ascii="標楷體" w:eastAsia="標楷體" w:hAnsi="標楷體" w:hint="eastAsia"/>
                <w:b/>
                <w:bCs/>
                <w:u w:val="single"/>
              </w:rPr>
              <w:t>-</w:t>
            </w:r>
            <w:r w:rsidR="006623CC" w:rsidRPr="00E5106F">
              <w:rPr>
                <w:rFonts w:ascii="標楷體" w:eastAsia="標楷體" w:hAnsi="標楷體"/>
                <w:b/>
                <w:bCs/>
                <w:u w:val="single"/>
              </w:rPr>
              <w:t>-</w:t>
            </w:r>
            <w:r w:rsidR="006623CC" w:rsidRPr="00E5106F">
              <w:rPr>
                <w:rFonts w:ascii="標楷體" w:eastAsia="標楷體" w:hAnsi="標楷體" w:hint="eastAsia"/>
                <w:b/>
                <w:u w:val="single"/>
              </w:rPr>
              <w:t>總結</w:t>
            </w:r>
          </w:p>
          <w:p w:rsidR="004F2D9C" w:rsidRPr="00E5106F" w:rsidRDefault="006623CC" w:rsidP="004F2D9C">
            <w:pPr>
              <w:widowControl/>
              <w:adjustRightInd w:val="0"/>
              <w:snapToGrid w:val="0"/>
              <w:spacing w:beforeLines="50" w:before="180"/>
              <w:rPr>
                <w:rFonts w:ascii="標楷體" w:eastAsia="標楷體" w:hAnsi="標楷體" w:cs="新細明體"/>
                <w:kern w:val="0"/>
                <w:lang w:val="zh-TW"/>
              </w:rPr>
            </w:pPr>
            <w:r w:rsidRPr="00E5106F">
              <w:rPr>
                <w:rFonts w:ascii="標楷體" w:eastAsia="標楷體" w:hAnsi="標楷體" w:cs="新細明體" w:hint="eastAsia"/>
                <w:kern w:val="0"/>
                <w:lang w:val="zh-TW"/>
              </w:rPr>
              <w:t>(</w:t>
            </w:r>
            <w:proofErr w:type="gramStart"/>
            <w:r w:rsidRPr="00E5106F">
              <w:rPr>
                <w:rFonts w:ascii="標楷體" w:eastAsia="標楷體" w:hAnsi="標楷體" w:cs="新細明體" w:hint="eastAsia"/>
                <w:kern w:val="0"/>
                <w:lang w:val="zh-TW"/>
              </w:rPr>
              <w:t>一</w:t>
            </w:r>
            <w:proofErr w:type="gramEnd"/>
            <w:r w:rsidRPr="00E5106F">
              <w:rPr>
                <w:rFonts w:ascii="標楷體" w:eastAsia="標楷體" w:hAnsi="標楷體" w:cs="新細明體"/>
                <w:kern w:val="0"/>
                <w:lang w:val="zh-TW"/>
              </w:rPr>
              <w:t>)</w:t>
            </w:r>
            <w:r w:rsidRPr="00E5106F">
              <w:rPr>
                <w:rFonts w:ascii="標楷體" w:eastAsia="標楷體" w:hAnsi="標楷體" w:cs="新細明體" w:hint="eastAsia"/>
                <w:kern w:val="0"/>
                <w:lang w:val="zh-TW"/>
              </w:rPr>
              <w:t>不順心，</w:t>
            </w:r>
            <w:r w:rsidR="00265C62" w:rsidRPr="00E5106F">
              <w:rPr>
                <w:rFonts w:ascii="標楷體" w:eastAsia="標楷體" w:hAnsi="標楷體" w:cs="新細明體" w:hint="eastAsia"/>
                <w:kern w:val="0"/>
                <w:lang w:val="zh-TW"/>
              </w:rPr>
              <w:t>心情</w:t>
            </w:r>
            <w:r w:rsidRPr="00E5106F">
              <w:rPr>
                <w:rFonts w:ascii="標楷體" w:eastAsia="標楷體" w:hAnsi="標楷體" w:cs="新細明體" w:hint="eastAsia"/>
                <w:kern w:val="0"/>
                <w:lang w:val="zh-TW"/>
              </w:rPr>
              <w:t>低落是正常的</w:t>
            </w:r>
            <w:bookmarkEnd w:id="22"/>
            <w:bookmarkEnd w:id="23"/>
          </w:p>
          <w:p w:rsidR="00BB020E" w:rsidRPr="00E5106F" w:rsidRDefault="00C9501A" w:rsidP="00D901E9">
            <w:pPr>
              <w:widowControl/>
              <w:adjustRightInd w:val="0"/>
              <w:snapToGrid w:val="0"/>
              <w:spacing w:beforeLines="50" w:before="180"/>
              <w:rPr>
                <w:rFonts w:ascii="標楷體" w:eastAsia="標楷體" w:hAnsi="標楷體" w:cs="新細明體"/>
                <w:kern w:val="0"/>
                <w:lang w:val="zh-TW"/>
              </w:rPr>
            </w:pPr>
            <w:r w:rsidRPr="00E5106F">
              <w:rPr>
                <w:rFonts w:ascii="標楷體" w:eastAsia="標楷體" w:hAnsi="標楷體" w:hint="eastAsia"/>
              </w:rPr>
              <w:t xml:space="preserve">    </w:t>
            </w:r>
            <w:r w:rsidR="00BB020E" w:rsidRPr="00E5106F">
              <w:rPr>
                <w:rFonts w:ascii="標楷體" w:eastAsia="標楷體" w:hAnsi="標楷體" w:cs="新細明體" w:hint="eastAsia"/>
                <w:kern w:val="0"/>
                <w:lang w:val="zh-TW"/>
              </w:rPr>
              <w:t>我們都希望能好好談一段感情，在談感情的時候，對於感情，每個人會有不同的想法，面臨分手時，心情低落或是影響到部分生活，都是正常的。</w:t>
            </w:r>
          </w:p>
          <w:p w:rsidR="006623CC" w:rsidRPr="00E5106F" w:rsidRDefault="006623CC" w:rsidP="006623CC">
            <w:pPr>
              <w:widowControl/>
              <w:adjustRightInd w:val="0"/>
              <w:snapToGrid w:val="0"/>
              <w:spacing w:beforeLines="50" w:before="180"/>
              <w:rPr>
                <w:rFonts w:ascii="標楷體" w:eastAsia="標楷體" w:hAnsi="標楷體" w:cs="新細明體"/>
                <w:kern w:val="0"/>
                <w:lang w:val="zh-TW"/>
              </w:rPr>
            </w:pPr>
            <w:r w:rsidRPr="00E5106F">
              <w:rPr>
                <w:rFonts w:ascii="標楷體" w:eastAsia="標楷體" w:hAnsi="標楷體" w:cs="新細明體" w:hint="eastAsia"/>
                <w:kern w:val="0"/>
                <w:lang w:val="zh-TW"/>
              </w:rPr>
              <w:t>(二</w:t>
            </w:r>
            <w:r w:rsidRPr="00E5106F">
              <w:rPr>
                <w:rFonts w:ascii="標楷體" w:eastAsia="標楷體" w:hAnsi="標楷體" w:cs="新細明體"/>
                <w:kern w:val="0"/>
                <w:lang w:val="zh-TW"/>
              </w:rPr>
              <w:t>)</w:t>
            </w:r>
            <w:r w:rsidRPr="00E5106F">
              <w:rPr>
                <w:rFonts w:ascii="標楷體" w:eastAsia="標楷體" w:hAnsi="標楷體" w:cs="新細明體" w:hint="eastAsia"/>
                <w:kern w:val="0"/>
                <w:lang w:val="zh-TW"/>
              </w:rPr>
              <w:t>停看聽，</w:t>
            </w:r>
            <w:r w:rsidR="00265C62" w:rsidRPr="00E5106F">
              <w:rPr>
                <w:rFonts w:ascii="標楷體" w:eastAsia="標楷體" w:hAnsi="標楷體" w:cs="新細明體" w:hint="eastAsia"/>
                <w:kern w:val="0"/>
                <w:lang w:val="zh-TW"/>
              </w:rPr>
              <w:t>學習</w:t>
            </w:r>
            <w:r w:rsidRPr="00E5106F">
              <w:rPr>
                <w:rFonts w:ascii="標楷體" w:eastAsia="標楷體" w:hAnsi="標楷體" w:cs="新細明體" w:hint="eastAsia"/>
                <w:kern w:val="0"/>
                <w:lang w:val="zh-TW"/>
              </w:rPr>
              <w:t>不傷人不傷己</w:t>
            </w:r>
          </w:p>
          <w:p w:rsidR="005812D2" w:rsidRDefault="00C9501A" w:rsidP="00572931">
            <w:pPr>
              <w:widowControl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</w:rPr>
            </w:pPr>
            <w:r w:rsidRPr="00E5106F">
              <w:rPr>
                <w:rFonts w:ascii="標楷體" w:eastAsia="標楷體" w:hAnsi="標楷體" w:hint="eastAsia"/>
              </w:rPr>
              <w:t xml:space="preserve">   </w:t>
            </w:r>
            <w:r w:rsidR="00ED50C7">
              <w:rPr>
                <w:rFonts w:ascii="標楷體" w:eastAsia="標楷體" w:hAnsi="標楷體" w:hint="eastAsia"/>
              </w:rPr>
              <w:t xml:space="preserve"> 請大家</w:t>
            </w:r>
            <w:r w:rsidR="00D901E9" w:rsidRPr="00E5106F">
              <w:rPr>
                <w:rFonts w:ascii="標楷體" w:eastAsia="標楷體" w:hAnsi="標楷體" w:hint="eastAsia"/>
              </w:rPr>
              <w:t>思考，如果是你，當你以後真的面臨到與喜歡的人分離時，</w:t>
            </w:r>
            <w:r w:rsidR="002C796C">
              <w:rPr>
                <w:rFonts w:ascii="標楷體" w:eastAsia="標楷體" w:hAnsi="標楷體" w:hint="eastAsia"/>
              </w:rPr>
              <w:t>在你深思熟慮後，</w:t>
            </w:r>
            <w:r w:rsidR="00D901E9" w:rsidRPr="00E5106F">
              <w:rPr>
                <w:rFonts w:ascii="標楷體" w:eastAsia="標楷體" w:hAnsi="標楷體" w:hint="eastAsia"/>
              </w:rPr>
              <w:t>會怎麼選擇</w:t>
            </w:r>
            <w:r w:rsidR="00BD5573">
              <w:rPr>
                <w:rFonts w:ascii="標楷體" w:eastAsia="標楷體" w:hAnsi="標楷體" w:hint="eastAsia"/>
              </w:rPr>
              <w:t>？</w:t>
            </w:r>
            <w:r w:rsidR="00ED50C7">
              <w:rPr>
                <w:rFonts w:ascii="標楷體" w:eastAsia="標楷體" w:hAnsi="標楷體" w:hint="eastAsia"/>
              </w:rPr>
              <w:t>並</w:t>
            </w:r>
            <w:r w:rsidR="00D901E9" w:rsidRPr="00E5106F">
              <w:rPr>
                <w:rFonts w:ascii="標楷體" w:eastAsia="標楷體" w:hAnsi="標楷體" w:hint="eastAsia"/>
              </w:rPr>
              <w:t>思考無論做什麼選擇，所要面臨到的</w:t>
            </w:r>
            <w:r w:rsidR="00D901E9" w:rsidRPr="00FB52CB">
              <w:rPr>
                <w:rFonts w:ascii="標楷體" w:eastAsia="標楷體" w:hAnsi="標楷體" w:hint="eastAsia"/>
              </w:rPr>
              <w:t>責任，以及做這件事時的意義性。</w:t>
            </w:r>
            <w:r w:rsidR="00ED50C7">
              <w:rPr>
                <w:rFonts w:ascii="標楷體" w:eastAsia="標楷體" w:hAnsi="標楷體" w:hint="eastAsia"/>
              </w:rPr>
              <w:t>大家提供</w:t>
            </w:r>
            <w:r w:rsidR="005B3FF6" w:rsidRPr="00E5106F">
              <w:rPr>
                <w:rFonts w:ascii="標楷體" w:eastAsia="標楷體" w:hAnsi="標楷體" w:hint="eastAsia"/>
              </w:rPr>
              <w:t>這麼多</w:t>
            </w:r>
            <w:r w:rsidR="00FA7327" w:rsidRPr="00E5106F">
              <w:rPr>
                <w:rFonts w:ascii="標楷體" w:eastAsia="標楷體" w:hAnsi="標楷體" w:cs="新細明體" w:hint="eastAsia"/>
                <w:kern w:val="0"/>
                <w:lang w:val="zh-TW"/>
              </w:rPr>
              <w:t>不傷人也不傷己的</w:t>
            </w:r>
            <w:r w:rsidR="005B3FF6" w:rsidRPr="00E5106F">
              <w:rPr>
                <w:rFonts w:ascii="標楷體" w:eastAsia="標楷體" w:hAnsi="標楷體" w:hint="eastAsia"/>
              </w:rPr>
              <w:lastRenderedPageBreak/>
              <w:t>正向行動，</w:t>
            </w:r>
            <w:r w:rsidR="00ED50C7">
              <w:rPr>
                <w:rFonts w:ascii="標楷體" w:eastAsia="標楷體" w:hAnsi="標楷體" w:hint="eastAsia"/>
              </w:rPr>
              <w:t>希望運用這些正向行動來處理自己</w:t>
            </w:r>
            <w:r w:rsidR="00BB020E">
              <w:rPr>
                <w:rFonts w:ascii="標楷體" w:eastAsia="標楷體" w:hAnsi="標楷體" w:hint="eastAsia"/>
              </w:rPr>
              <w:t>的負向情緒</w:t>
            </w:r>
            <w:r w:rsidR="002764D9">
              <w:rPr>
                <w:rFonts w:ascii="標楷體" w:eastAsia="標楷體" w:hAnsi="標楷體" w:hint="eastAsia"/>
              </w:rPr>
              <w:t>！</w:t>
            </w:r>
          </w:p>
          <w:p w:rsidR="00B721FD" w:rsidRDefault="00B721FD" w:rsidP="00572931">
            <w:pPr>
              <w:widowControl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</w:rPr>
            </w:pPr>
          </w:p>
          <w:p w:rsidR="00572931" w:rsidRDefault="00E22D67" w:rsidP="00572931">
            <w:pPr>
              <w:widowControl/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sym w:font="Wingdings" w:char="F040"/>
            </w:r>
            <w:proofErr w:type="gramStart"/>
            <w:r w:rsidR="00572931">
              <w:rPr>
                <w:rFonts w:ascii="標楷體" w:eastAsia="標楷體" w:hAnsi="標楷體" w:hint="eastAsia"/>
                <w:bCs/>
              </w:rPr>
              <w:t>後測</w:t>
            </w:r>
            <w:proofErr w:type="gramEnd"/>
            <w:r>
              <w:rPr>
                <w:rFonts w:ascii="標楷體" w:eastAsia="標楷體" w:hAnsi="標楷體" w:hint="eastAsia"/>
                <w:bCs/>
              </w:rPr>
              <w:t>：</w:t>
            </w:r>
            <w:r w:rsidR="00572931" w:rsidRPr="00105B62">
              <w:rPr>
                <w:rFonts w:ascii="標楷體" w:eastAsia="標楷體" w:hAnsi="標楷體" w:hint="eastAsia"/>
                <w:bCs/>
              </w:rPr>
              <w:t>在本次上課結束後，</w:t>
            </w:r>
            <w:proofErr w:type="gramStart"/>
            <w:r w:rsidR="00572931" w:rsidRPr="00105B62">
              <w:rPr>
                <w:rFonts w:ascii="標楷體" w:eastAsia="標楷體" w:hAnsi="標楷體" w:hint="eastAsia"/>
              </w:rPr>
              <w:t>將後測題目</w:t>
            </w:r>
            <w:proofErr w:type="gramEnd"/>
            <w:r w:rsidR="00572931" w:rsidRPr="00105B62">
              <w:rPr>
                <w:rFonts w:ascii="標楷體" w:eastAsia="標楷體" w:hAnsi="標楷體" w:hint="eastAsia"/>
              </w:rPr>
              <w:t>以投影片方式呈現，</w:t>
            </w:r>
            <w:r>
              <w:rPr>
                <w:rFonts w:ascii="標楷體" w:eastAsia="標楷體" w:hAnsi="標楷體" w:hint="eastAsia"/>
              </w:rPr>
              <w:t>利用</w:t>
            </w:r>
            <w:r w:rsidRPr="00105B62">
              <w:rPr>
                <w:rFonts w:ascii="標楷體" w:eastAsia="標楷體" w:hAnsi="標楷體" w:hint="eastAsia"/>
              </w:rPr>
              <w:t>p</w:t>
            </w:r>
            <w:r w:rsidRPr="00105B62">
              <w:rPr>
                <w:rFonts w:ascii="標楷體" w:eastAsia="標楷體" w:hAnsi="標楷體"/>
              </w:rPr>
              <w:t>lickers</w:t>
            </w:r>
            <w:r>
              <w:rPr>
                <w:rFonts w:ascii="標楷體" w:eastAsia="標楷體" w:hAnsi="標楷體" w:hint="eastAsia"/>
              </w:rPr>
              <w:t>即時回饋系統</w:t>
            </w:r>
            <w:r w:rsidRPr="00DB175C">
              <w:rPr>
                <w:rFonts w:ascii="標楷體" w:eastAsia="標楷體" w:hAnsi="標楷體" w:hint="eastAsia"/>
              </w:rPr>
              <w:t>軟體</w:t>
            </w:r>
            <w:r>
              <w:rPr>
                <w:rFonts w:ascii="標楷體" w:eastAsia="標楷體" w:hAnsi="標楷體" w:hint="eastAsia"/>
              </w:rPr>
              <w:t>立即取得學生作答結果</w:t>
            </w:r>
            <w:r w:rsidRPr="00105B62">
              <w:rPr>
                <w:rFonts w:ascii="標楷體" w:eastAsia="標楷體" w:hAnsi="標楷體" w:hint="eastAsia"/>
              </w:rPr>
              <w:t>。</w:t>
            </w:r>
          </w:p>
          <w:p w:rsidR="00572931" w:rsidRDefault="00572931" w:rsidP="0057293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</w:p>
          <w:p w:rsidR="00053162" w:rsidRDefault="00E22D67" w:rsidP="001F4ABE">
            <w:pPr>
              <w:widowControl/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Cs/>
              </w:rPr>
              <w:sym w:font="Wingdings" w:char="F040"/>
            </w:r>
            <w:proofErr w:type="gramStart"/>
            <w:r w:rsidR="00053162">
              <w:rPr>
                <w:rFonts w:ascii="標楷體" w:eastAsia="標楷體" w:hAnsi="標楷體" w:hint="eastAsia"/>
              </w:rPr>
              <w:t>前後測</w:t>
            </w:r>
            <w:proofErr w:type="gramEnd"/>
            <w:r w:rsidR="00053162">
              <w:rPr>
                <w:rFonts w:ascii="標楷體" w:eastAsia="標楷體" w:hAnsi="標楷體" w:hint="eastAsia"/>
              </w:rPr>
              <w:t>題目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C2664B" w:rsidRPr="00053162" w:rsidRDefault="00C2664B" w:rsidP="00E22D67">
            <w:pPr>
              <w:widowControl/>
              <w:adjustRightInd w:val="0"/>
              <w:snapToGrid w:val="0"/>
              <w:spacing w:beforeLines="50" w:before="180"/>
              <w:ind w:left="245" w:hangingChars="102" w:hanging="245"/>
              <w:rPr>
                <w:rFonts w:ascii="標楷體" w:eastAsia="標楷體" w:hAnsi="標楷體"/>
              </w:rPr>
            </w:pPr>
            <w:r w:rsidRPr="00CF7F32">
              <w:rPr>
                <w:rFonts w:ascii="標楷體" w:eastAsia="標楷體" w:hAnsi="標楷體" w:hint="eastAsia"/>
              </w:rPr>
              <w:t>1.如果我被分手，我想讓對方</w:t>
            </w:r>
            <w:r>
              <w:rPr>
                <w:rFonts w:ascii="標楷體" w:eastAsia="標楷體" w:hAnsi="標楷體" w:hint="eastAsia"/>
              </w:rPr>
              <w:t>跟我一樣</w:t>
            </w:r>
            <w:r w:rsidRPr="00CF7F32">
              <w:rPr>
                <w:rFonts w:ascii="標楷體" w:eastAsia="標楷體" w:hAnsi="標楷體" w:hint="eastAsia"/>
              </w:rPr>
              <w:t>難過，這樣才公平。</w:t>
            </w:r>
          </w:p>
          <w:p w:rsidR="00C2664B" w:rsidRPr="00053162" w:rsidRDefault="00C2664B" w:rsidP="00E22D67">
            <w:pPr>
              <w:widowControl/>
              <w:adjustRightInd w:val="0"/>
              <w:snapToGrid w:val="0"/>
              <w:spacing w:beforeLines="50" w:before="180"/>
              <w:ind w:left="245" w:hangingChars="102" w:hanging="245"/>
              <w:rPr>
                <w:rFonts w:ascii="標楷體" w:eastAsia="標楷體" w:hAnsi="標楷體"/>
              </w:rPr>
            </w:pPr>
            <w:r w:rsidRPr="00CF7F32">
              <w:rPr>
                <w:rFonts w:ascii="標楷體" w:eastAsia="標楷體" w:hAnsi="標楷體" w:hint="eastAsia"/>
              </w:rPr>
              <w:t>2.如果我被分手，</w:t>
            </w:r>
            <w:r w:rsidR="0072207D">
              <w:rPr>
                <w:rFonts w:ascii="標楷體" w:eastAsia="標楷體" w:hAnsi="標楷體" w:hint="eastAsia"/>
              </w:rPr>
              <w:t>我覺得採取稍微讓自己受傷的方式</w:t>
            </w:r>
            <w:r w:rsidRPr="00CF7F32">
              <w:rPr>
                <w:rFonts w:ascii="標楷體" w:eastAsia="標楷體" w:hAnsi="標楷體" w:hint="eastAsia"/>
              </w:rPr>
              <w:t>，能博取同情，進而讓對方回心轉意。</w:t>
            </w:r>
          </w:p>
          <w:p w:rsidR="00FF6241" w:rsidRDefault="00FF6241" w:rsidP="00E22D67">
            <w:pPr>
              <w:widowControl/>
              <w:adjustRightInd w:val="0"/>
              <w:snapToGrid w:val="0"/>
              <w:spacing w:beforeLines="50" w:before="180"/>
              <w:ind w:left="245" w:hangingChars="102" w:hanging="24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  <w:r w:rsidR="00F468F6">
              <w:rPr>
                <w:rFonts w:ascii="標楷體" w:eastAsia="標楷體" w:hAnsi="標楷體" w:hint="eastAsia"/>
              </w:rPr>
              <w:t>.雖然我被分手，</w:t>
            </w:r>
            <w:r>
              <w:rPr>
                <w:rFonts w:ascii="標楷體" w:eastAsia="標楷體" w:hAnsi="標楷體" w:hint="eastAsia"/>
              </w:rPr>
              <w:t>但當我想念對方的時候</w:t>
            </w:r>
            <w:r w:rsidR="00F468F6">
              <w:rPr>
                <w:rFonts w:ascii="標楷體" w:eastAsia="標楷體" w:hAnsi="標楷體" w:hint="eastAsia"/>
              </w:rPr>
              <w:t>，</w:t>
            </w:r>
            <w:r w:rsidR="0072207D">
              <w:rPr>
                <w:rFonts w:ascii="標楷體" w:eastAsia="標楷體" w:hAnsi="標楷體" w:hint="eastAsia"/>
              </w:rPr>
              <w:t>在對方沒有察覺的情形下，</w:t>
            </w:r>
            <w:r>
              <w:rPr>
                <w:rFonts w:ascii="標楷體" w:eastAsia="標楷體" w:hAnsi="標楷體" w:hint="eastAsia"/>
              </w:rPr>
              <w:t>默默</w:t>
            </w:r>
            <w:r w:rsidR="00217B77">
              <w:rPr>
                <w:rFonts w:ascii="標楷體" w:eastAsia="標楷體" w:hAnsi="標楷體" w:hint="eastAsia"/>
              </w:rPr>
              <w:t>跟在</w:t>
            </w:r>
            <w:r>
              <w:rPr>
                <w:rFonts w:ascii="標楷體" w:eastAsia="標楷體" w:hAnsi="標楷體" w:hint="eastAsia"/>
              </w:rPr>
              <w:t>他</w:t>
            </w:r>
            <w:r w:rsidR="00217B77">
              <w:rPr>
                <w:rFonts w:ascii="標楷體" w:eastAsia="標楷體" w:hAnsi="標楷體" w:hint="eastAsia"/>
              </w:rPr>
              <w:t>後面</w:t>
            </w:r>
            <w:r>
              <w:rPr>
                <w:rFonts w:ascii="標楷體" w:eastAsia="標楷體" w:hAnsi="標楷體" w:hint="eastAsia"/>
              </w:rPr>
              <w:t>，可以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解自己的思念</w:t>
            </w:r>
            <w:r w:rsidR="00E5106F" w:rsidRPr="00E5106F">
              <w:rPr>
                <w:rFonts w:ascii="標楷體" w:eastAsia="標楷體" w:hAnsi="標楷體" w:hint="eastAsia"/>
              </w:rPr>
              <w:t>，也不影響對方的生活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FF6241" w:rsidRDefault="00FF6241" w:rsidP="00FF6241">
            <w:pPr>
              <w:widowControl/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CF7F32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>當我得不到</w:t>
            </w:r>
            <w:r w:rsidRPr="00CF7F32">
              <w:rPr>
                <w:rFonts w:ascii="標楷體" w:eastAsia="標楷體" w:hAnsi="標楷體" w:hint="eastAsia"/>
              </w:rPr>
              <w:t>愛情，我也不希望</w:t>
            </w:r>
            <w:r>
              <w:rPr>
                <w:rFonts w:ascii="標楷體" w:eastAsia="標楷體" w:hAnsi="標楷體" w:hint="eastAsia"/>
              </w:rPr>
              <w:t>對方</w:t>
            </w:r>
            <w:r w:rsidRPr="00CF7F32">
              <w:rPr>
                <w:rFonts w:ascii="標楷體" w:eastAsia="標楷體" w:hAnsi="標楷體" w:hint="eastAsia"/>
              </w:rPr>
              <w:t>得到。</w:t>
            </w:r>
          </w:p>
          <w:p w:rsidR="00F468F6" w:rsidRDefault="00F468F6" w:rsidP="00FF6241">
            <w:pPr>
              <w:widowControl/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  <w:p w:rsidR="00B721FD" w:rsidRPr="00B721FD" w:rsidRDefault="00B721FD" w:rsidP="00B721FD">
            <w:pPr>
              <w:widowControl/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  <w:sz w:val="28"/>
                <w:szCs w:val="28"/>
                <w:bdr w:val="single" w:sz="4" w:space="0" w:color="auto"/>
              </w:rPr>
            </w:pPr>
            <w:r w:rsidRPr="00B721FD">
              <w:rPr>
                <w:rFonts w:ascii="標楷體" w:eastAsia="標楷體" w:hAnsi="標楷體" w:hint="eastAsia"/>
                <w:sz w:val="28"/>
                <w:szCs w:val="28"/>
                <w:bdr w:val="single" w:sz="4" w:space="0" w:color="auto"/>
              </w:rPr>
              <w:t>新北市國教輔導團研習滿意度調查</w:t>
            </w:r>
            <w:r w:rsidR="0072207D">
              <w:rPr>
                <w:rFonts w:ascii="標楷體" w:eastAsia="標楷體" w:hAnsi="標楷體" w:hint="eastAsia"/>
                <w:sz w:val="28"/>
                <w:szCs w:val="28"/>
                <w:bdr w:val="single" w:sz="4" w:space="0" w:color="auto"/>
              </w:rPr>
              <w:t xml:space="preserve">QR </w:t>
            </w:r>
            <w:r w:rsidR="0072207D">
              <w:rPr>
                <w:rFonts w:ascii="標楷體" w:eastAsia="標楷體" w:hAnsi="標楷體"/>
                <w:sz w:val="28"/>
                <w:szCs w:val="28"/>
                <w:bdr w:val="single" w:sz="4" w:space="0" w:color="auto"/>
              </w:rPr>
              <w:t>Code</w:t>
            </w:r>
          </w:p>
          <w:p w:rsidR="00B721FD" w:rsidRDefault="00B721FD" w:rsidP="00B721FD">
            <w:pPr>
              <w:widowControl/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  <w:r w:rsidRPr="00B721FD">
              <w:rPr>
                <w:rFonts w:ascii="標楷體" w:eastAsia="標楷體" w:hAnsi="標楷體"/>
                <w:noProof/>
              </w:rPr>
              <w:drawing>
                <wp:inline distT="0" distB="0" distL="0" distR="0">
                  <wp:extent cx="1822960" cy="1809750"/>
                  <wp:effectExtent l="0" t="0" r="6350" b="0"/>
                  <wp:docPr id="18" name="圖片 18" descr="C:\Users\admin\Desktop\messageImage_15452052024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messageImage_15452052024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7666" cy="1814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21FD" w:rsidRPr="00FF6241" w:rsidRDefault="00B721FD" w:rsidP="00FF6241">
            <w:pPr>
              <w:widowControl/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</w:tc>
        <w:tc>
          <w:tcPr>
            <w:tcW w:w="629" w:type="dxa"/>
            <w:gridSpan w:val="2"/>
          </w:tcPr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EC51D4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2</w:t>
            </w: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C9501A" w:rsidRDefault="00C9501A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025068" w:rsidRDefault="00025068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 w:hint="eastAsia"/>
                <w:kern w:val="0"/>
              </w:rPr>
            </w:pPr>
          </w:p>
          <w:p w:rsidR="00572931" w:rsidRDefault="00025068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/>
                <w:kern w:val="0"/>
              </w:rPr>
              <w:t>20</w:t>
            </w: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025068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/>
                <w:kern w:val="0"/>
              </w:rPr>
              <w:lastRenderedPageBreak/>
              <w:t>15</w:t>
            </w: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C9501A" w:rsidRDefault="00C9501A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C9501A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3</w:t>
            </w: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  <w:p w:rsidR="00572931" w:rsidRDefault="00572931" w:rsidP="00D20AB3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1757" w:type="dxa"/>
          </w:tcPr>
          <w:p w:rsidR="00572931" w:rsidRDefault="00572931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572931" w:rsidRDefault="007A0AB8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p</w:t>
            </w:r>
            <w:r w:rsidRPr="00105B62">
              <w:rPr>
                <w:rFonts w:ascii="標楷體" w:eastAsia="標楷體" w:hAnsi="標楷體"/>
              </w:rPr>
              <w:t>lickers</w:t>
            </w:r>
            <w:r>
              <w:rPr>
                <w:rFonts w:ascii="標楷體" w:eastAsia="標楷體" w:hAnsi="標楷體" w:hint="eastAsia"/>
              </w:rPr>
              <w:t>牌卡</w:t>
            </w: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D45CD8" w:rsidRDefault="00D45CD8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F3773E" w:rsidRDefault="00F3773E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572931" w:rsidRDefault="00D45CD8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問題字卡</w:t>
            </w:r>
          </w:p>
          <w:p w:rsidR="00572931" w:rsidRDefault="00D45CD8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情緒字卡</w:t>
            </w:r>
          </w:p>
          <w:p w:rsidR="00572931" w:rsidRDefault="00F3773E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字卡</w:t>
            </w:r>
          </w:p>
          <w:p w:rsidR="00F3773E" w:rsidRDefault="00F3773E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465F4A" w:rsidRDefault="00D45CD8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問題字卡</w:t>
            </w:r>
          </w:p>
          <w:p w:rsidR="00D45CD8" w:rsidRDefault="00F3773E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字卡</w:t>
            </w: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便利貼</w:t>
            </w:r>
          </w:p>
          <w:p w:rsidR="00572931" w:rsidRDefault="00D45CD8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簽字筆</w:t>
            </w: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572931" w:rsidRDefault="00D45CD8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字卡</w:t>
            </w:r>
          </w:p>
          <w:p w:rsidR="00675E6E" w:rsidRDefault="00675E6E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E5106F" w:rsidRDefault="00E5106F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E5106F" w:rsidRDefault="00E5106F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E5106F" w:rsidRDefault="00E5106F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E5106F" w:rsidRDefault="00E5106F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E5106F" w:rsidRDefault="00E5106F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E5106F" w:rsidRDefault="00E5106F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E5106F" w:rsidRDefault="00E5106F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E5106F" w:rsidRDefault="00E5106F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5E60B2" w:rsidRDefault="00D45CD8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問題字卡</w:t>
            </w:r>
          </w:p>
          <w:p w:rsidR="00572931" w:rsidRDefault="00675E6E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橘</w:t>
            </w:r>
            <w:proofErr w:type="gramEnd"/>
            <w:r w:rsidR="00572931">
              <w:rPr>
                <w:rFonts w:ascii="標楷體" w:eastAsia="標楷體" w:hAnsi="標楷體" w:hint="eastAsia"/>
              </w:rPr>
              <w:t>色卡</w:t>
            </w:r>
          </w:p>
          <w:p w:rsidR="00572931" w:rsidRDefault="00D45CD8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白板筆</w:t>
            </w: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572931" w:rsidRDefault="00E45F96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字卡</w:t>
            </w: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025068" w:rsidRDefault="00025068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 w:hint="eastAsia"/>
              </w:rPr>
            </w:pPr>
          </w:p>
          <w:p w:rsidR="00E45F96" w:rsidRDefault="00E45F96" w:rsidP="00E45F96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問題字卡</w:t>
            </w:r>
          </w:p>
          <w:p w:rsidR="00E45F96" w:rsidRDefault="00E45F96" w:rsidP="00E45F96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E45F96" w:rsidRDefault="00E45F96" w:rsidP="00E45F96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問題字卡</w:t>
            </w: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572931" w:rsidRDefault="00572931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025068" w:rsidRDefault="00025068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025068" w:rsidRDefault="00025068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025068" w:rsidRDefault="00025068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025068" w:rsidRDefault="00025068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025068" w:rsidRDefault="00025068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 w:hint="eastAsia"/>
              </w:rPr>
            </w:pPr>
          </w:p>
          <w:p w:rsidR="00D60958" w:rsidRDefault="003F3BDB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字卡</w:t>
            </w:r>
          </w:p>
          <w:p w:rsidR="00D60958" w:rsidRDefault="00D60958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D60958" w:rsidRDefault="00D60958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3F3BDB" w:rsidRDefault="003F3BDB" w:rsidP="003F3BDB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字卡</w:t>
            </w:r>
          </w:p>
          <w:p w:rsidR="00D60958" w:rsidRDefault="00D60958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D60958" w:rsidRDefault="00D60958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BB19E6" w:rsidRDefault="00BB19E6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BB19E6" w:rsidRDefault="00BB19E6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3F3BDB" w:rsidRDefault="003F3BDB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3F3BDB" w:rsidRDefault="003F3BDB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3F3BDB" w:rsidRDefault="007A0AB8" w:rsidP="003F3BDB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p</w:t>
            </w:r>
            <w:r w:rsidR="003F3BDB" w:rsidRPr="00105B62">
              <w:rPr>
                <w:rFonts w:ascii="標楷體" w:eastAsia="標楷體" w:hAnsi="標楷體"/>
              </w:rPr>
              <w:t>lickers</w:t>
            </w:r>
            <w:r w:rsidR="003F3BDB">
              <w:rPr>
                <w:rFonts w:ascii="標楷體" w:eastAsia="標楷體" w:hAnsi="標楷體" w:hint="eastAsia"/>
              </w:rPr>
              <w:t>牌卡</w:t>
            </w:r>
          </w:p>
          <w:p w:rsidR="003F3BDB" w:rsidRDefault="003F3BDB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BB19E6" w:rsidRDefault="00BB19E6" w:rsidP="00572931">
            <w:pPr>
              <w:adjustRightInd w:val="0"/>
              <w:snapToGrid w:val="0"/>
              <w:spacing w:beforeLines="50" w:before="180"/>
              <w:jc w:val="center"/>
              <w:rPr>
                <w:rFonts w:ascii="標楷體" w:eastAsia="標楷體" w:hAnsi="標楷體"/>
              </w:rPr>
            </w:pPr>
          </w:p>
          <w:p w:rsidR="00572931" w:rsidRDefault="00572931" w:rsidP="00D20AB3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</w:rPr>
            </w:pPr>
          </w:p>
        </w:tc>
      </w:tr>
    </w:tbl>
    <w:p w:rsidR="00456394" w:rsidRDefault="00456394" w:rsidP="00B721FD">
      <w:pPr>
        <w:rPr>
          <w:rFonts w:ascii="標楷體" w:eastAsia="標楷體" w:hAnsi="標楷體"/>
          <w:b/>
          <w:sz w:val="36"/>
          <w:szCs w:val="36"/>
        </w:rPr>
      </w:pPr>
    </w:p>
    <w:sectPr w:rsidR="00456394" w:rsidSect="00DC4FA7">
      <w:footerReference w:type="even" r:id="rId10"/>
      <w:footerReference w:type="default" r:id="rId11"/>
      <w:pgSz w:w="11906" w:h="16838" w:code="9"/>
      <w:pgMar w:top="1440" w:right="1080" w:bottom="1440" w:left="1080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3C8" w:rsidRDefault="006353C8">
      <w:r>
        <w:separator/>
      </w:r>
    </w:p>
  </w:endnote>
  <w:endnote w:type="continuationSeparator" w:id="0">
    <w:p w:rsidR="006353C8" w:rsidRDefault="00635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CD3" w:rsidRDefault="00717CD3" w:rsidP="003E51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17CD3" w:rsidRDefault="00717CD3" w:rsidP="00EF14E6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0232436"/>
      <w:docPartObj>
        <w:docPartGallery w:val="Page Numbers (Bottom of Page)"/>
        <w:docPartUnique/>
      </w:docPartObj>
    </w:sdtPr>
    <w:sdtEndPr/>
    <w:sdtContent>
      <w:p w:rsidR="00717CD3" w:rsidRDefault="00717CD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296" w:rsidRPr="00D70296">
          <w:rPr>
            <w:noProof/>
            <w:lang w:val="zh-TW"/>
          </w:rPr>
          <w:t>5</w:t>
        </w:r>
        <w:r>
          <w:fldChar w:fldCharType="end"/>
        </w:r>
      </w:p>
    </w:sdtContent>
  </w:sdt>
  <w:p w:rsidR="00717CD3" w:rsidRDefault="00717CD3" w:rsidP="00EF14E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3C8" w:rsidRDefault="006353C8">
      <w:r>
        <w:separator/>
      </w:r>
    </w:p>
  </w:footnote>
  <w:footnote w:type="continuationSeparator" w:id="0">
    <w:p w:rsidR="006353C8" w:rsidRDefault="006353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225B7"/>
    <w:multiLevelType w:val="hybridMultilevel"/>
    <w:tmpl w:val="D52A654E"/>
    <w:lvl w:ilvl="0" w:tplc="393ABD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5C5EFD"/>
    <w:multiLevelType w:val="hybridMultilevel"/>
    <w:tmpl w:val="A99C6D8C"/>
    <w:lvl w:ilvl="0" w:tplc="04090015">
      <w:start w:val="3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21E3D97"/>
    <w:multiLevelType w:val="hybridMultilevel"/>
    <w:tmpl w:val="67F461A0"/>
    <w:lvl w:ilvl="0" w:tplc="E77E4C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564636C"/>
    <w:multiLevelType w:val="hybridMultilevel"/>
    <w:tmpl w:val="559E233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AD56AFF"/>
    <w:multiLevelType w:val="hybridMultilevel"/>
    <w:tmpl w:val="5A0C006C"/>
    <w:lvl w:ilvl="0" w:tplc="DEF4E93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D26656C"/>
    <w:multiLevelType w:val="hybridMultilevel"/>
    <w:tmpl w:val="6080704E"/>
    <w:lvl w:ilvl="0" w:tplc="83B64938">
      <w:start w:val="1"/>
      <w:numFmt w:val="decimal"/>
      <w:lvlText w:val="%1."/>
      <w:lvlJc w:val="left"/>
      <w:pPr>
        <w:ind w:left="360" w:hanging="360"/>
      </w:pPr>
      <w:rPr>
        <w:rFonts w:ascii="標楷體" w:hAnsi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15E3745"/>
    <w:multiLevelType w:val="hybridMultilevel"/>
    <w:tmpl w:val="4A66A8AE"/>
    <w:lvl w:ilvl="0" w:tplc="84701E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59F56DC"/>
    <w:multiLevelType w:val="hybridMultilevel"/>
    <w:tmpl w:val="C408DB20"/>
    <w:lvl w:ilvl="0" w:tplc="E85A69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BEF77C3"/>
    <w:multiLevelType w:val="hybridMultilevel"/>
    <w:tmpl w:val="B56EF2EE"/>
    <w:lvl w:ilvl="0" w:tplc="EC9496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C8168C9"/>
    <w:multiLevelType w:val="hybridMultilevel"/>
    <w:tmpl w:val="61E4FA7E"/>
    <w:lvl w:ilvl="0" w:tplc="04090015">
      <w:start w:val="3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8"/>
  </w:num>
  <w:num w:numId="7">
    <w:abstractNumId w:val="2"/>
  </w:num>
  <w:num w:numId="8">
    <w:abstractNumId w:val="6"/>
  </w:num>
  <w:num w:numId="9">
    <w:abstractNumId w:val="9"/>
  </w:num>
  <w:num w:numId="1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zh-TW" w:vendorID="64" w:dllVersion="131077" w:nlCheck="1" w:checkStyle="1"/>
  <w:activeWritingStyle w:appName="MSWord" w:lang="en-US" w:vendorID="64" w:dllVersion="131078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60"/>
    <w:rsid w:val="000028F3"/>
    <w:rsid w:val="00002D90"/>
    <w:rsid w:val="00003BFA"/>
    <w:rsid w:val="000043B5"/>
    <w:rsid w:val="00007202"/>
    <w:rsid w:val="0000774D"/>
    <w:rsid w:val="000114F6"/>
    <w:rsid w:val="00011988"/>
    <w:rsid w:val="00012707"/>
    <w:rsid w:val="00014F01"/>
    <w:rsid w:val="00015340"/>
    <w:rsid w:val="00020075"/>
    <w:rsid w:val="0002009D"/>
    <w:rsid w:val="00020C5F"/>
    <w:rsid w:val="00025068"/>
    <w:rsid w:val="0002559E"/>
    <w:rsid w:val="00026B0B"/>
    <w:rsid w:val="00030071"/>
    <w:rsid w:val="0003449F"/>
    <w:rsid w:val="00035056"/>
    <w:rsid w:val="00041D55"/>
    <w:rsid w:val="000425F7"/>
    <w:rsid w:val="00043964"/>
    <w:rsid w:val="0004715B"/>
    <w:rsid w:val="00053162"/>
    <w:rsid w:val="0005382C"/>
    <w:rsid w:val="00056903"/>
    <w:rsid w:val="000607E1"/>
    <w:rsid w:val="0006190F"/>
    <w:rsid w:val="00062F6C"/>
    <w:rsid w:val="000637F3"/>
    <w:rsid w:val="00064770"/>
    <w:rsid w:val="00064FF3"/>
    <w:rsid w:val="00065523"/>
    <w:rsid w:val="000721CF"/>
    <w:rsid w:val="000739D6"/>
    <w:rsid w:val="000773EA"/>
    <w:rsid w:val="0007799B"/>
    <w:rsid w:val="00084997"/>
    <w:rsid w:val="00084CED"/>
    <w:rsid w:val="00092E2E"/>
    <w:rsid w:val="00094E48"/>
    <w:rsid w:val="00094EB5"/>
    <w:rsid w:val="000A1D72"/>
    <w:rsid w:val="000A342C"/>
    <w:rsid w:val="000A6E57"/>
    <w:rsid w:val="000A7463"/>
    <w:rsid w:val="000B1DF1"/>
    <w:rsid w:val="000B34B3"/>
    <w:rsid w:val="000B5079"/>
    <w:rsid w:val="000B5E1E"/>
    <w:rsid w:val="000B6292"/>
    <w:rsid w:val="000C1ACC"/>
    <w:rsid w:val="000C3908"/>
    <w:rsid w:val="000C41C5"/>
    <w:rsid w:val="000C5395"/>
    <w:rsid w:val="000C59C2"/>
    <w:rsid w:val="000C5BC2"/>
    <w:rsid w:val="000C6063"/>
    <w:rsid w:val="000C6451"/>
    <w:rsid w:val="000C6460"/>
    <w:rsid w:val="000C7279"/>
    <w:rsid w:val="000D06EB"/>
    <w:rsid w:val="000D2B94"/>
    <w:rsid w:val="000D4342"/>
    <w:rsid w:val="000D60A7"/>
    <w:rsid w:val="000D707E"/>
    <w:rsid w:val="000E1414"/>
    <w:rsid w:val="000E595F"/>
    <w:rsid w:val="000E5B7B"/>
    <w:rsid w:val="000F0303"/>
    <w:rsid w:val="000F1CC8"/>
    <w:rsid w:val="000F30ED"/>
    <w:rsid w:val="000F5CB1"/>
    <w:rsid w:val="00100DE1"/>
    <w:rsid w:val="00101BD7"/>
    <w:rsid w:val="00102B60"/>
    <w:rsid w:val="00105B62"/>
    <w:rsid w:val="00106175"/>
    <w:rsid w:val="001105D2"/>
    <w:rsid w:val="001116C0"/>
    <w:rsid w:val="00113841"/>
    <w:rsid w:val="00114128"/>
    <w:rsid w:val="00114E9F"/>
    <w:rsid w:val="00115841"/>
    <w:rsid w:val="00116C29"/>
    <w:rsid w:val="00116E1B"/>
    <w:rsid w:val="00121C6E"/>
    <w:rsid w:val="001274E9"/>
    <w:rsid w:val="00127619"/>
    <w:rsid w:val="001322CA"/>
    <w:rsid w:val="00133BD5"/>
    <w:rsid w:val="00134633"/>
    <w:rsid w:val="00135674"/>
    <w:rsid w:val="001359A4"/>
    <w:rsid w:val="0013759A"/>
    <w:rsid w:val="00137704"/>
    <w:rsid w:val="001378FE"/>
    <w:rsid w:val="00137CF4"/>
    <w:rsid w:val="00146D18"/>
    <w:rsid w:val="00150A21"/>
    <w:rsid w:val="00151319"/>
    <w:rsid w:val="0015239E"/>
    <w:rsid w:val="00153961"/>
    <w:rsid w:val="00154993"/>
    <w:rsid w:val="00155A85"/>
    <w:rsid w:val="00156977"/>
    <w:rsid w:val="00156E9A"/>
    <w:rsid w:val="0015737E"/>
    <w:rsid w:val="001606DB"/>
    <w:rsid w:val="00161480"/>
    <w:rsid w:val="001625D9"/>
    <w:rsid w:val="00163566"/>
    <w:rsid w:val="00164B96"/>
    <w:rsid w:val="00164EE3"/>
    <w:rsid w:val="00167603"/>
    <w:rsid w:val="001677A6"/>
    <w:rsid w:val="00167B9E"/>
    <w:rsid w:val="001735B2"/>
    <w:rsid w:val="00174D29"/>
    <w:rsid w:val="00175465"/>
    <w:rsid w:val="00182503"/>
    <w:rsid w:val="00182DB8"/>
    <w:rsid w:val="00186038"/>
    <w:rsid w:val="001910EF"/>
    <w:rsid w:val="00192F15"/>
    <w:rsid w:val="0019338C"/>
    <w:rsid w:val="00195772"/>
    <w:rsid w:val="001960CF"/>
    <w:rsid w:val="001965D2"/>
    <w:rsid w:val="001A092F"/>
    <w:rsid w:val="001A4D7E"/>
    <w:rsid w:val="001A62A2"/>
    <w:rsid w:val="001B0024"/>
    <w:rsid w:val="001B15CA"/>
    <w:rsid w:val="001B1624"/>
    <w:rsid w:val="001B21D8"/>
    <w:rsid w:val="001B7AA0"/>
    <w:rsid w:val="001C564D"/>
    <w:rsid w:val="001C7617"/>
    <w:rsid w:val="001C798E"/>
    <w:rsid w:val="001D02B5"/>
    <w:rsid w:val="001D20FC"/>
    <w:rsid w:val="001D5639"/>
    <w:rsid w:val="001D7110"/>
    <w:rsid w:val="001E1995"/>
    <w:rsid w:val="001E49CD"/>
    <w:rsid w:val="001E681E"/>
    <w:rsid w:val="001E6C93"/>
    <w:rsid w:val="001F0305"/>
    <w:rsid w:val="001F2CE3"/>
    <w:rsid w:val="001F374A"/>
    <w:rsid w:val="001F4ABE"/>
    <w:rsid w:val="001F5AAB"/>
    <w:rsid w:val="002013E0"/>
    <w:rsid w:val="00202B12"/>
    <w:rsid w:val="00202C98"/>
    <w:rsid w:val="00203336"/>
    <w:rsid w:val="00203DFB"/>
    <w:rsid w:val="00205535"/>
    <w:rsid w:val="00205863"/>
    <w:rsid w:val="00206655"/>
    <w:rsid w:val="002077E4"/>
    <w:rsid w:val="00210134"/>
    <w:rsid w:val="00213313"/>
    <w:rsid w:val="00213A21"/>
    <w:rsid w:val="002142F4"/>
    <w:rsid w:val="00215872"/>
    <w:rsid w:val="00217B77"/>
    <w:rsid w:val="00217E2E"/>
    <w:rsid w:val="00220169"/>
    <w:rsid w:val="002227A8"/>
    <w:rsid w:val="00222D75"/>
    <w:rsid w:val="00223D21"/>
    <w:rsid w:val="0022552B"/>
    <w:rsid w:val="0023248D"/>
    <w:rsid w:val="00232FCC"/>
    <w:rsid w:val="00236265"/>
    <w:rsid w:val="002400BA"/>
    <w:rsid w:val="002429CB"/>
    <w:rsid w:val="00245852"/>
    <w:rsid w:val="00245BAC"/>
    <w:rsid w:val="00245CA3"/>
    <w:rsid w:val="00246687"/>
    <w:rsid w:val="002479BA"/>
    <w:rsid w:val="002515F8"/>
    <w:rsid w:val="00252D11"/>
    <w:rsid w:val="00260D18"/>
    <w:rsid w:val="00262380"/>
    <w:rsid w:val="00265C62"/>
    <w:rsid w:val="00266F43"/>
    <w:rsid w:val="00270F0F"/>
    <w:rsid w:val="0027235A"/>
    <w:rsid w:val="002733EC"/>
    <w:rsid w:val="0027367F"/>
    <w:rsid w:val="00273AB0"/>
    <w:rsid w:val="002749DD"/>
    <w:rsid w:val="00274A66"/>
    <w:rsid w:val="00274B57"/>
    <w:rsid w:val="00275CA4"/>
    <w:rsid w:val="002764D9"/>
    <w:rsid w:val="0027707A"/>
    <w:rsid w:val="00280CF3"/>
    <w:rsid w:val="002810B6"/>
    <w:rsid w:val="00281B49"/>
    <w:rsid w:val="002827A6"/>
    <w:rsid w:val="0028614D"/>
    <w:rsid w:val="00286A10"/>
    <w:rsid w:val="002870FB"/>
    <w:rsid w:val="00287FE7"/>
    <w:rsid w:val="00293331"/>
    <w:rsid w:val="0029734C"/>
    <w:rsid w:val="002A0716"/>
    <w:rsid w:val="002A1E0F"/>
    <w:rsid w:val="002A294F"/>
    <w:rsid w:val="002A3B84"/>
    <w:rsid w:val="002A5DE1"/>
    <w:rsid w:val="002B03BF"/>
    <w:rsid w:val="002B072E"/>
    <w:rsid w:val="002B4072"/>
    <w:rsid w:val="002B5A16"/>
    <w:rsid w:val="002B6281"/>
    <w:rsid w:val="002C14A1"/>
    <w:rsid w:val="002C5E90"/>
    <w:rsid w:val="002C796C"/>
    <w:rsid w:val="002D037D"/>
    <w:rsid w:val="002D19AD"/>
    <w:rsid w:val="002D4A88"/>
    <w:rsid w:val="002E1830"/>
    <w:rsid w:val="002E5728"/>
    <w:rsid w:val="002E7FA1"/>
    <w:rsid w:val="002F04C4"/>
    <w:rsid w:val="002F0A42"/>
    <w:rsid w:val="002F21D8"/>
    <w:rsid w:val="002F3548"/>
    <w:rsid w:val="002F48F4"/>
    <w:rsid w:val="00300DA3"/>
    <w:rsid w:val="00301065"/>
    <w:rsid w:val="00302500"/>
    <w:rsid w:val="00304F8B"/>
    <w:rsid w:val="00305875"/>
    <w:rsid w:val="00311302"/>
    <w:rsid w:val="00311BA2"/>
    <w:rsid w:val="00312AB9"/>
    <w:rsid w:val="00313855"/>
    <w:rsid w:val="00317552"/>
    <w:rsid w:val="00317EDE"/>
    <w:rsid w:val="003221B2"/>
    <w:rsid w:val="00323A2E"/>
    <w:rsid w:val="00324BDD"/>
    <w:rsid w:val="00324C5C"/>
    <w:rsid w:val="00325D40"/>
    <w:rsid w:val="003312FE"/>
    <w:rsid w:val="003329BA"/>
    <w:rsid w:val="00340513"/>
    <w:rsid w:val="00340700"/>
    <w:rsid w:val="00341390"/>
    <w:rsid w:val="00342473"/>
    <w:rsid w:val="00343202"/>
    <w:rsid w:val="00346A0D"/>
    <w:rsid w:val="00350DB2"/>
    <w:rsid w:val="003511A4"/>
    <w:rsid w:val="0035126F"/>
    <w:rsid w:val="00352DFD"/>
    <w:rsid w:val="00354434"/>
    <w:rsid w:val="003605DC"/>
    <w:rsid w:val="00360C90"/>
    <w:rsid w:val="00361493"/>
    <w:rsid w:val="003637BC"/>
    <w:rsid w:val="00365E80"/>
    <w:rsid w:val="003722A7"/>
    <w:rsid w:val="00375EF3"/>
    <w:rsid w:val="00376B67"/>
    <w:rsid w:val="00377372"/>
    <w:rsid w:val="00380C53"/>
    <w:rsid w:val="00382057"/>
    <w:rsid w:val="00383BD8"/>
    <w:rsid w:val="00384BF7"/>
    <w:rsid w:val="00385C8A"/>
    <w:rsid w:val="00386745"/>
    <w:rsid w:val="00391058"/>
    <w:rsid w:val="00391467"/>
    <w:rsid w:val="00392EB2"/>
    <w:rsid w:val="003954C0"/>
    <w:rsid w:val="003A4729"/>
    <w:rsid w:val="003A513E"/>
    <w:rsid w:val="003A5C1A"/>
    <w:rsid w:val="003A5D6F"/>
    <w:rsid w:val="003A79B0"/>
    <w:rsid w:val="003B0185"/>
    <w:rsid w:val="003B1D52"/>
    <w:rsid w:val="003B566F"/>
    <w:rsid w:val="003B665F"/>
    <w:rsid w:val="003C3355"/>
    <w:rsid w:val="003C4606"/>
    <w:rsid w:val="003C5AF8"/>
    <w:rsid w:val="003C64CB"/>
    <w:rsid w:val="003C6CF1"/>
    <w:rsid w:val="003D1972"/>
    <w:rsid w:val="003D1FE0"/>
    <w:rsid w:val="003D725C"/>
    <w:rsid w:val="003E3E93"/>
    <w:rsid w:val="003E5170"/>
    <w:rsid w:val="003E6936"/>
    <w:rsid w:val="003E7FBF"/>
    <w:rsid w:val="003F3BDB"/>
    <w:rsid w:val="003F55CA"/>
    <w:rsid w:val="003F5C96"/>
    <w:rsid w:val="003F7514"/>
    <w:rsid w:val="004003F9"/>
    <w:rsid w:val="00401257"/>
    <w:rsid w:val="004048F6"/>
    <w:rsid w:val="004049B0"/>
    <w:rsid w:val="00404F45"/>
    <w:rsid w:val="004055B7"/>
    <w:rsid w:val="00407AD4"/>
    <w:rsid w:val="00412612"/>
    <w:rsid w:val="00412E4B"/>
    <w:rsid w:val="0041316A"/>
    <w:rsid w:val="00415B3D"/>
    <w:rsid w:val="00417A75"/>
    <w:rsid w:val="00420A2B"/>
    <w:rsid w:val="00420BA9"/>
    <w:rsid w:val="004211F7"/>
    <w:rsid w:val="00427EDA"/>
    <w:rsid w:val="00437BCD"/>
    <w:rsid w:val="0044094A"/>
    <w:rsid w:val="00442240"/>
    <w:rsid w:val="00442D37"/>
    <w:rsid w:val="004438F8"/>
    <w:rsid w:val="00445F87"/>
    <w:rsid w:val="0044646D"/>
    <w:rsid w:val="00450671"/>
    <w:rsid w:val="0045597D"/>
    <w:rsid w:val="00456394"/>
    <w:rsid w:val="00456C71"/>
    <w:rsid w:val="00460852"/>
    <w:rsid w:val="004611FB"/>
    <w:rsid w:val="00463FAE"/>
    <w:rsid w:val="00465F4A"/>
    <w:rsid w:val="004662EC"/>
    <w:rsid w:val="00466EB8"/>
    <w:rsid w:val="00470A5F"/>
    <w:rsid w:val="00470AB4"/>
    <w:rsid w:val="00475904"/>
    <w:rsid w:val="00480DEA"/>
    <w:rsid w:val="004816D8"/>
    <w:rsid w:val="004861CE"/>
    <w:rsid w:val="004904E8"/>
    <w:rsid w:val="004969B0"/>
    <w:rsid w:val="004969B7"/>
    <w:rsid w:val="004B256B"/>
    <w:rsid w:val="004B3987"/>
    <w:rsid w:val="004B492A"/>
    <w:rsid w:val="004B6385"/>
    <w:rsid w:val="004C107A"/>
    <w:rsid w:val="004C70D4"/>
    <w:rsid w:val="004C74AE"/>
    <w:rsid w:val="004D27D9"/>
    <w:rsid w:val="004D471C"/>
    <w:rsid w:val="004D658A"/>
    <w:rsid w:val="004D7B53"/>
    <w:rsid w:val="004E12B7"/>
    <w:rsid w:val="004E1E62"/>
    <w:rsid w:val="004E7642"/>
    <w:rsid w:val="004F026C"/>
    <w:rsid w:val="004F045E"/>
    <w:rsid w:val="004F06FF"/>
    <w:rsid w:val="004F276B"/>
    <w:rsid w:val="004F2D9C"/>
    <w:rsid w:val="004F31DA"/>
    <w:rsid w:val="004F3E0C"/>
    <w:rsid w:val="004F5710"/>
    <w:rsid w:val="004F57A1"/>
    <w:rsid w:val="00501EAD"/>
    <w:rsid w:val="005024DD"/>
    <w:rsid w:val="0050345A"/>
    <w:rsid w:val="0050423B"/>
    <w:rsid w:val="00504483"/>
    <w:rsid w:val="00504C59"/>
    <w:rsid w:val="00506576"/>
    <w:rsid w:val="00506918"/>
    <w:rsid w:val="00507130"/>
    <w:rsid w:val="00507AA2"/>
    <w:rsid w:val="005104B4"/>
    <w:rsid w:val="00511E9B"/>
    <w:rsid w:val="00512C9E"/>
    <w:rsid w:val="0051413F"/>
    <w:rsid w:val="005178EC"/>
    <w:rsid w:val="0052178B"/>
    <w:rsid w:val="00522C4C"/>
    <w:rsid w:val="00523D7C"/>
    <w:rsid w:val="005332B3"/>
    <w:rsid w:val="00540645"/>
    <w:rsid w:val="00540704"/>
    <w:rsid w:val="00541055"/>
    <w:rsid w:val="00543E66"/>
    <w:rsid w:val="00545144"/>
    <w:rsid w:val="00547020"/>
    <w:rsid w:val="00551BB3"/>
    <w:rsid w:val="00551F31"/>
    <w:rsid w:val="00554B8F"/>
    <w:rsid w:val="00556880"/>
    <w:rsid w:val="00556EF8"/>
    <w:rsid w:val="00560857"/>
    <w:rsid w:val="00561601"/>
    <w:rsid w:val="0056368C"/>
    <w:rsid w:val="00564943"/>
    <w:rsid w:val="00565A82"/>
    <w:rsid w:val="0056653B"/>
    <w:rsid w:val="00566C11"/>
    <w:rsid w:val="005676B7"/>
    <w:rsid w:val="005702B6"/>
    <w:rsid w:val="0057087B"/>
    <w:rsid w:val="00570E36"/>
    <w:rsid w:val="00571EB5"/>
    <w:rsid w:val="00572931"/>
    <w:rsid w:val="00572FC4"/>
    <w:rsid w:val="005751E2"/>
    <w:rsid w:val="00575619"/>
    <w:rsid w:val="00576F61"/>
    <w:rsid w:val="0057789E"/>
    <w:rsid w:val="00580917"/>
    <w:rsid w:val="00580CC4"/>
    <w:rsid w:val="005812D2"/>
    <w:rsid w:val="005814C6"/>
    <w:rsid w:val="00584C41"/>
    <w:rsid w:val="00586FEB"/>
    <w:rsid w:val="0058761E"/>
    <w:rsid w:val="00590416"/>
    <w:rsid w:val="00590C30"/>
    <w:rsid w:val="005942A3"/>
    <w:rsid w:val="005963F7"/>
    <w:rsid w:val="005A2365"/>
    <w:rsid w:val="005A6595"/>
    <w:rsid w:val="005A6B65"/>
    <w:rsid w:val="005B12CA"/>
    <w:rsid w:val="005B3226"/>
    <w:rsid w:val="005B3FF6"/>
    <w:rsid w:val="005B6AB0"/>
    <w:rsid w:val="005C0187"/>
    <w:rsid w:val="005C2ED7"/>
    <w:rsid w:val="005D0C77"/>
    <w:rsid w:val="005D0E6A"/>
    <w:rsid w:val="005D1978"/>
    <w:rsid w:val="005D1998"/>
    <w:rsid w:val="005D3481"/>
    <w:rsid w:val="005D3A33"/>
    <w:rsid w:val="005D3B4B"/>
    <w:rsid w:val="005D5243"/>
    <w:rsid w:val="005D6A21"/>
    <w:rsid w:val="005E2ED7"/>
    <w:rsid w:val="005E3668"/>
    <w:rsid w:val="005E4C38"/>
    <w:rsid w:val="005E60B2"/>
    <w:rsid w:val="005E6329"/>
    <w:rsid w:val="005F1106"/>
    <w:rsid w:val="005F30DB"/>
    <w:rsid w:val="005F5734"/>
    <w:rsid w:val="005F78F1"/>
    <w:rsid w:val="005F7968"/>
    <w:rsid w:val="00603FB8"/>
    <w:rsid w:val="00606F20"/>
    <w:rsid w:val="006100D3"/>
    <w:rsid w:val="006116CD"/>
    <w:rsid w:val="00612CFC"/>
    <w:rsid w:val="0061339A"/>
    <w:rsid w:val="0062092C"/>
    <w:rsid w:val="00620A46"/>
    <w:rsid w:val="00622C37"/>
    <w:rsid w:val="006262C6"/>
    <w:rsid w:val="00630306"/>
    <w:rsid w:val="00630B1C"/>
    <w:rsid w:val="006342FB"/>
    <w:rsid w:val="00634A47"/>
    <w:rsid w:val="006353C8"/>
    <w:rsid w:val="006362C1"/>
    <w:rsid w:val="00636A5F"/>
    <w:rsid w:val="006447DF"/>
    <w:rsid w:val="006448D1"/>
    <w:rsid w:val="006456F8"/>
    <w:rsid w:val="006466FB"/>
    <w:rsid w:val="00650140"/>
    <w:rsid w:val="00652651"/>
    <w:rsid w:val="00653475"/>
    <w:rsid w:val="00653DB1"/>
    <w:rsid w:val="00654E2A"/>
    <w:rsid w:val="0065602B"/>
    <w:rsid w:val="006565AA"/>
    <w:rsid w:val="00657D67"/>
    <w:rsid w:val="006606EE"/>
    <w:rsid w:val="006623CC"/>
    <w:rsid w:val="00662C18"/>
    <w:rsid w:val="00665D34"/>
    <w:rsid w:val="0067401D"/>
    <w:rsid w:val="00675E6E"/>
    <w:rsid w:val="0068158D"/>
    <w:rsid w:val="00682103"/>
    <w:rsid w:val="00682543"/>
    <w:rsid w:val="006827F6"/>
    <w:rsid w:val="0068353E"/>
    <w:rsid w:val="00684780"/>
    <w:rsid w:val="00685922"/>
    <w:rsid w:val="00685A47"/>
    <w:rsid w:val="0068652F"/>
    <w:rsid w:val="006867DF"/>
    <w:rsid w:val="00686C35"/>
    <w:rsid w:val="00686D2F"/>
    <w:rsid w:val="00690A99"/>
    <w:rsid w:val="006913A5"/>
    <w:rsid w:val="00691D9D"/>
    <w:rsid w:val="00694C04"/>
    <w:rsid w:val="0069511C"/>
    <w:rsid w:val="00697612"/>
    <w:rsid w:val="006A0C21"/>
    <w:rsid w:val="006A143C"/>
    <w:rsid w:val="006A1A1B"/>
    <w:rsid w:val="006A6518"/>
    <w:rsid w:val="006A7B3C"/>
    <w:rsid w:val="006B139A"/>
    <w:rsid w:val="006B1E3D"/>
    <w:rsid w:val="006B2C55"/>
    <w:rsid w:val="006B3DD2"/>
    <w:rsid w:val="006B54C0"/>
    <w:rsid w:val="006B7585"/>
    <w:rsid w:val="006C272D"/>
    <w:rsid w:val="006C2A7E"/>
    <w:rsid w:val="006C2B50"/>
    <w:rsid w:val="006C3848"/>
    <w:rsid w:val="006C38A9"/>
    <w:rsid w:val="006C6857"/>
    <w:rsid w:val="006C7748"/>
    <w:rsid w:val="006D5524"/>
    <w:rsid w:val="006D58B9"/>
    <w:rsid w:val="006E50AC"/>
    <w:rsid w:val="006E5FA3"/>
    <w:rsid w:val="006E72B2"/>
    <w:rsid w:val="006F056D"/>
    <w:rsid w:val="006F24DC"/>
    <w:rsid w:val="006F3C2B"/>
    <w:rsid w:val="006F4D15"/>
    <w:rsid w:val="007007E8"/>
    <w:rsid w:val="00700888"/>
    <w:rsid w:val="00700FE5"/>
    <w:rsid w:val="00701BD7"/>
    <w:rsid w:val="00704628"/>
    <w:rsid w:val="007047C4"/>
    <w:rsid w:val="007049A0"/>
    <w:rsid w:val="0070609C"/>
    <w:rsid w:val="007102B8"/>
    <w:rsid w:val="007103A4"/>
    <w:rsid w:val="0071164C"/>
    <w:rsid w:val="007143F1"/>
    <w:rsid w:val="00714D1A"/>
    <w:rsid w:val="00717A87"/>
    <w:rsid w:val="00717CD3"/>
    <w:rsid w:val="00721B56"/>
    <w:rsid w:val="0072207D"/>
    <w:rsid w:val="0072267C"/>
    <w:rsid w:val="0072300A"/>
    <w:rsid w:val="00724030"/>
    <w:rsid w:val="00725DBD"/>
    <w:rsid w:val="00727804"/>
    <w:rsid w:val="0073050C"/>
    <w:rsid w:val="00731BB8"/>
    <w:rsid w:val="0073300A"/>
    <w:rsid w:val="007330D0"/>
    <w:rsid w:val="00733923"/>
    <w:rsid w:val="007372CF"/>
    <w:rsid w:val="00744915"/>
    <w:rsid w:val="00745CA8"/>
    <w:rsid w:val="007530F4"/>
    <w:rsid w:val="00753F88"/>
    <w:rsid w:val="007573D7"/>
    <w:rsid w:val="007578B8"/>
    <w:rsid w:val="00760499"/>
    <w:rsid w:val="00763520"/>
    <w:rsid w:val="007641A0"/>
    <w:rsid w:val="00772205"/>
    <w:rsid w:val="00774176"/>
    <w:rsid w:val="00781FAE"/>
    <w:rsid w:val="00782610"/>
    <w:rsid w:val="007865FF"/>
    <w:rsid w:val="007907CC"/>
    <w:rsid w:val="00793F2D"/>
    <w:rsid w:val="0079422B"/>
    <w:rsid w:val="007A0AB8"/>
    <w:rsid w:val="007A14DA"/>
    <w:rsid w:val="007A2E38"/>
    <w:rsid w:val="007A3A34"/>
    <w:rsid w:val="007A51ED"/>
    <w:rsid w:val="007B202D"/>
    <w:rsid w:val="007B2873"/>
    <w:rsid w:val="007B2CE2"/>
    <w:rsid w:val="007B49BA"/>
    <w:rsid w:val="007B4B23"/>
    <w:rsid w:val="007B53FA"/>
    <w:rsid w:val="007B5CE7"/>
    <w:rsid w:val="007B5D8B"/>
    <w:rsid w:val="007B7B04"/>
    <w:rsid w:val="007C1C7A"/>
    <w:rsid w:val="007C3736"/>
    <w:rsid w:val="007C38CC"/>
    <w:rsid w:val="007C4BE7"/>
    <w:rsid w:val="007C58F7"/>
    <w:rsid w:val="007C656B"/>
    <w:rsid w:val="007C7385"/>
    <w:rsid w:val="007D18AC"/>
    <w:rsid w:val="007D51FF"/>
    <w:rsid w:val="007D74CF"/>
    <w:rsid w:val="007E212F"/>
    <w:rsid w:val="007E2894"/>
    <w:rsid w:val="007E462A"/>
    <w:rsid w:val="007E4CBD"/>
    <w:rsid w:val="007E6E59"/>
    <w:rsid w:val="007E7C34"/>
    <w:rsid w:val="007F022C"/>
    <w:rsid w:val="007F03CA"/>
    <w:rsid w:val="007F28AA"/>
    <w:rsid w:val="007F4E17"/>
    <w:rsid w:val="007F6EBA"/>
    <w:rsid w:val="007F7845"/>
    <w:rsid w:val="00802B88"/>
    <w:rsid w:val="00812710"/>
    <w:rsid w:val="00820AE2"/>
    <w:rsid w:val="0082402F"/>
    <w:rsid w:val="008243A0"/>
    <w:rsid w:val="008275C2"/>
    <w:rsid w:val="0083045D"/>
    <w:rsid w:val="00832594"/>
    <w:rsid w:val="008328FC"/>
    <w:rsid w:val="00834AF5"/>
    <w:rsid w:val="00835447"/>
    <w:rsid w:val="00836C0E"/>
    <w:rsid w:val="00841319"/>
    <w:rsid w:val="008415D4"/>
    <w:rsid w:val="00842623"/>
    <w:rsid w:val="0084435B"/>
    <w:rsid w:val="00844D08"/>
    <w:rsid w:val="00850624"/>
    <w:rsid w:val="00850D34"/>
    <w:rsid w:val="00863627"/>
    <w:rsid w:val="00864DCD"/>
    <w:rsid w:val="00867320"/>
    <w:rsid w:val="00867AAF"/>
    <w:rsid w:val="00872A83"/>
    <w:rsid w:val="008766CE"/>
    <w:rsid w:val="0088027F"/>
    <w:rsid w:val="00880894"/>
    <w:rsid w:val="00890A2C"/>
    <w:rsid w:val="00890D17"/>
    <w:rsid w:val="00891148"/>
    <w:rsid w:val="008A57BC"/>
    <w:rsid w:val="008A7412"/>
    <w:rsid w:val="008B37A2"/>
    <w:rsid w:val="008B4A40"/>
    <w:rsid w:val="008B5B90"/>
    <w:rsid w:val="008B63FB"/>
    <w:rsid w:val="008B6CA6"/>
    <w:rsid w:val="008C071D"/>
    <w:rsid w:val="008C19F5"/>
    <w:rsid w:val="008C4093"/>
    <w:rsid w:val="008C4297"/>
    <w:rsid w:val="008C43C1"/>
    <w:rsid w:val="008C49EA"/>
    <w:rsid w:val="008C4BB2"/>
    <w:rsid w:val="008C5048"/>
    <w:rsid w:val="008C5C4D"/>
    <w:rsid w:val="008C5D1A"/>
    <w:rsid w:val="008C7284"/>
    <w:rsid w:val="008D036E"/>
    <w:rsid w:val="008D06A4"/>
    <w:rsid w:val="008D1528"/>
    <w:rsid w:val="008D18D7"/>
    <w:rsid w:val="008D2B96"/>
    <w:rsid w:val="008D45DD"/>
    <w:rsid w:val="008D597E"/>
    <w:rsid w:val="008E19A7"/>
    <w:rsid w:val="008E3BAE"/>
    <w:rsid w:val="008E61D0"/>
    <w:rsid w:val="008F3F99"/>
    <w:rsid w:val="008F4AED"/>
    <w:rsid w:val="008F5707"/>
    <w:rsid w:val="009000CB"/>
    <w:rsid w:val="009001DC"/>
    <w:rsid w:val="00901900"/>
    <w:rsid w:val="00902DD3"/>
    <w:rsid w:val="00905B5A"/>
    <w:rsid w:val="00906215"/>
    <w:rsid w:val="009075AD"/>
    <w:rsid w:val="00907E68"/>
    <w:rsid w:val="00907F55"/>
    <w:rsid w:val="00914B22"/>
    <w:rsid w:val="00914E5D"/>
    <w:rsid w:val="00915C8E"/>
    <w:rsid w:val="00921A63"/>
    <w:rsid w:val="009255A0"/>
    <w:rsid w:val="0092570E"/>
    <w:rsid w:val="00925A1D"/>
    <w:rsid w:val="00925C12"/>
    <w:rsid w:val="00926CC0"/>
    <w:rsid w:val="00927DF9"/>
    <w:rsid w:val="00931281"/>
    <w:rsid w:val="0093171A"/>
    <w:rsid w:val="0093225D"/>
    <w:rsid w:val="009325E9"/>
    <w:rsid w:val="00932EBA"/>
    <w:rsid w:val="00941FB0"/>
    <w:rsid w:val="00943634"/>
    <w:rsid w:val="00943D62"/>
    <w:rsid w:val="00946304"/>
    <w:rsid w:val="00946D6E"/>
    <w:rsid w:val="009509DB"/>
    <w:rsid w:val="009521EF"/>
    <w:rsid w:val="0095523D"/>
    <w:rsid w:val="009572E4"/>
    <w:rsid w:val="00961A3A"/>
    <w:rsid w:val="00962F1A"/>
    <w:rsid w:val="00966978"/>
    <w:rsid w:val="00966D40"/>
    <w:rsid w:val="00967087"/>
    <w:rsid w:val="009702BC"/>
    <w:rsid w:val="009731A1"/>
    <w:rsid w:val="0097431B"/>
    <w:rsid w:val="009750CE"/>
    <w:rsid w:val="0097684D"/>
    <w:rsid w:val="00976F60"/>
    <w:rsid w:val="0097763A"/>
    <w:rsid w:val="0097769F"/>
    <w:rsid w:val="0098051A"/>
    <w:rsid w:val="00985567"/>
    <w:rsid w:val="00985E44"/>
    <w:rsid w:val="00991F56"/>
    <w:rsid w:val="0099567C"/>
    <w:rsid w:val="009959F2"/>
    <w:rsid w:val="00996778"/>
    <w:rsid w:val="009974D7"/>
    <w:rsid w:val="00997E31"/>
    <w:rsid w:val="009A0FF4"/>
    <w:rsid w:val="009A2D2A"/>
    <w:rsid w:val="009A37FF"/>
    <w:rsid w:val="009A5FF8"/>
    <w:rsid w:val="009A65C9"/>
    <w:rsid w:val="009A7D19"/>
    <w:rsid w:val="009B1FA3"/>
    <w:rsid w:val="009B24A2"/>
    <w:rsid w:val="009B2FE6"/>
    <w:rsid w:val="009B5C91"/>
    <w:rsid w:val="009B7DB9"/>
    <w:rsid w:val="009C148A"/>
    <w:rsid w:val="009C1CFD"/>
    <w:rsid w:val="009C4CD2"/>
    <w:rsid w:val="009D41E5"/>
    <w:rsid w:val="009D5D8C"/>
    <w:rsid w:val="009D5E43"/>
    <w:rsid w:val="009E08B9"/>
    <w:rsid w:val="009E61F6"/>
    <w:rsid w:val="009E67AF"/>
    <w:rsid w:val="009E7257"/>
    <w:rsid w:val="009E72C2"/>
    <w:rsid w:val="009E75F1"/>
    <w:rsid w:val="009F4541"/>
    <w:rsid w:val="009F650E"/>
    <w:rsid w:val="009F6C8A"/>
    <w:rsid w:val="00A02D59"/>
    <w:rsid w:val="00A045A3"/>
    <w:rsid w:val="00A12987"/>
    <w:rsid w:val="00A12DBE"/>
    <w:rsid w:val="00A13494"/>
    <w:rsid w:val="00A13F5B"/>
    <w:rsid w:val="00A14B1B"/>
    <w:rsid w:val="00A17B49"/>
    <w:rsid w:val="00A22403"/>
    <w:rsid w:val="00A23D7F"/>
    <w:rsid w:val="00A24C61"/>
    <w:rsid w:val="00A302A2"/>
    <w:rsid w:val="00A351D5"/>
    <w:rsid w:val="00A36577"/>
    <w:rsid w:val="00A37E07"/>
    <w:rsid w:val="00A413C5"/>
    <w:rsid w:val="00A41481"/>
    <w:rsid w:val="00A430BF"/>
    <w:rsid w:val="00A443E1"/>
    <w:rsid w:val="00A44A62"/>
    <w:rsid w:val="00A450BC"/>
    <w:rsid w:val="00A4523A"/>
    <w:rsid w:val="00A457FF"/>
    <w:rsid w:val="00A45927"/>
    <w:rsid w:val="00A46A59"/>
    <w:rsid w:val="00A5210A"/>
    <w:rsid w:val="00A55501"/>
    <w:rsid w:val="00A57554"/>
    <w:rsid w:val="00A6110A"/>
    <w:rsid w:val="00A62BEB"/>
    <w:rsid w:val="00A64716"/>
    <w:rsid w:val="00A65F58"/>
    <w:rsid w:val="00A66822"/>
    <w:rsid w:val="00A70EFE"/>
    <w:rsid w:val="00A74B1D"/>
    <w:rsid w:val="00A7705B"/>
    <w:rsid w:val="00A7728B"/>
    <w:rsid w:val="00A8207F"/>
    <w:rsid w:val="00A822CE"/>
    <w:rsid w:val="00A830B5"/>
    <w:rsid w:val="00A84515"/>
    <w:rsid w:val="00A84A74"/>
    <w:rsid w:val="00A85780"/>
    <w:rsid w:val="00A87FF9"/>
    <w:rsid w:val="00A90FAF"/>
    <w:rsid w:val="00A920E9"/>
    <w:rsid w:val="00A946BE"/>
    <w:rsid w:val="00A965C5"/>
    <w:rsid w:val="00A97878"/>
    <w:rsid w:val="00AA182F"/>
    <w:rsid w:val="00AA1A2E"/>
    <w:rsid w:val="00AA2ADA"/>
    <w:rsid w:val="00AA4BB7"/>
    <w:rsid w:val="00AA6600"/>
    <w:rsid w:val="00AA736E"/>
    <w:rsid w:val="00AA7C6C"/>
    <w:rsid w:val="00AB0A5A"/>
    <w:rsid w:val="00AB198B"/>
    <w:rsid w:val="00AB1EC7"/>
    <w:rsid w:val="00AB496F"/>
    <w:rsid w:val="00AB58DB"/>
    <w:rsid w:val="00AB5EE7"/>
    <w:rsid w:val="00AB75C6"/>
    <w:rsid w:val="00AC5097"/>
    <w:rsid w:val="00AC6478"/>
    <w:rsid w:val="00AD0A1E"/>
    <w:rsid w:val="00AD30E3"/>
    <w:rsid w:val="00AD3590"/>
    <w:rsid w:val="00AD519E"/>
    <w:rsid w:val="00AE19C5"/>
    <w:rsid w:val="00AE3770"/>
    <w:rsid w:val="00AE525F"/>
    <w:rsid w:val="00AE5592"/>
    <w:rsid w:val="00AF3F4D"/>
    <w:rsid w:val="00AF4A87"/>
    <w:rsid w:val="00AF6544"/>
    <w:rsid w:val="00AF6F88"/>
    <w:rsid w:val="00AF7B98"/>
    <w:rsid w:val="00B012A6"/>
    <w:rsid w:val="00B02229"/>
    <w:rsid w:val="00B02494"/>
    <w:rsid w:val="00B031DC"/>
    <w:rsid w:val="00B0354A"/>
    <w:rsid w:val="00B0455D"/>
    <w:rsid w:val="00B04FB4"/>
    <w:rsid w:val="00B0536D"/>
    <w:rsid w:val="00B05CD3"/>
    <w:rsid w:val="00B06977"/>
    <w:rsid w:val="00B1026A"/>
    <w:rsid w:val="00B11D56"/>
    <w:rsid w:val="00B13392"/>
    <w:rsid w:val="00B13412"/>
    <w:rsid w:val="00B13A6F"/>
    <w:rsid w:val="00B15416"/>
    <w:rsid w:val="00B15D7B"/>
    <w:rsid w:val="00B2015E"/>
    <w:rsid w:val="00B214B8"/>
    <w:rsid w:val="00B217A5"/>
    <w:rsid w:val="00B22BB5"/>
    <w:rsid w:val="00B23760"/>
    <w:rsid w:val="00B26194"/>
    <w:rsid w:val="00B3067F"/>
    <w:rsid w:val="00B31720"/>
    <w:rsid w:val="00B332AD"/>
    <w:rsid w:val="00B335F1"/>
    <w:rsid w:val="00B3510C"/>
    <w:rsid w:val="00B35118"/>
    <w:rsid w:val="00B35A1C"/>
    <w:rsid w:val="00B37617"/>
    <w:rsid w:val="00B41883"/>
    <w:rsid w:val="00B42815"/>
    <w:rsid w:val="00B45F3C"/>
    <w:rsid w:val="00B46E54"/>
    <w:rsid w:val="00B51000"/>
    <w:rsid w:val="00B51D46"/>
    <w:rsid w:val="00B529EE"/>
    <w:rsid w:val="00B540EB"/>
    <w:rsid w:val="00B5533E"/>
    <w:rsid w:val="00B5569D"/>
    <w:rsid w:val="00B56CBB"/>
    <w:rsid w:val="00B579E2"/>
    <w:rsid w:val="00B57F8E"/>
    <w:rsid w:val="00B721FD"/>
    <w:rsid w:val="00B75A86"/>
    <w:rsid w:val="00B7681B"/>
    <w:rsid w:val="00B81AAA"/>
    <w:rsid w:val="00B8274E"/>
    <w:rsid w:val="00B8386C"/>
    <w:rsid w:val="00B83BDD"/>
    <w:rsid w:val="00B853CF"/>
    <w:rsid w:val="00B87378"/>
    <w:rsid w:val="00B9008A"/>
    <w:rsid w:val="00B944C6"/>
    <w:rsid w:val="00B9777E"/>
    <w:rsid w:val="00BA09E2"/>
    <w:rsid w:val="00BA10E6"/>
    <w:rsid w:val="00BA12D6"/>
    <w:rsid w:val="00BA4286"/>
    <w:rsid w:val="00BB020E"/>
    <w:rsid w:val="00BB19E6"/>
    <w:rsid w:val="00BB1F8A"/>
    <w:rsid w:val="00BB7590"/>
    <w:rsid w:val="00BC37FF"/>
    <w:rsid w:val="00BC447E"/>
    <w:rsid w:val="00BC644D"/>
    <w:rsid w:val="00BC677C"/>
    <w:rsid w:val="00BC68BA"/>
    <w:rsid w:val="00BD02BF"/>
    <w:rsid w:val="00BD458C"/>
    <w:rsid w:val="00BD486A"/>
    <w:rsid w:val="00BD4EB8"/>
    <w:rsid w:val="00BD5280"/>
    <w:rsid w:val="00BD5573"/>
    <w:rsid w:val="00BD5829"/>
    <w:rsid w:val="00BD651F"/>
    <w:rsid w:val="00BD7714"/>
    <w:rsid w:val="00BE4B8A"/>
    <w:rsid w:val="00BE52E0"/>
    <w:rsid w:val="00BE6BE4"/>
    <w:rsid w:val="00BF01EC"/>
    <w:rsid w:val="00BF5152"/>
    <w:rsid w:val="00BF555A"/>
    <w:rsid w:val="00BF5F30"/>
    <w:rsid w:val="00BF7E5C"/>
    <w:rsid w:val="00C00E9F"/>
    <w:rsid w:val="00C038D6"/>
    <w:rsid w:val="00C06AE2"/>
    <w:rsid w:val="00C12244"/>
    <w:rsid w:val="00C14DB5"/>
    <w:rsid w:val="00C14F10"/>
    <w:rsid w:val="00C15220"/>
    <w:rsid w:val="00C17360"/>
    <w:rsid w:val="00C201A1"/>
    <w:rsid w:val="00C23204"/>
    <w:rsid w:val="00C2664B"/>
    <w:rsid w:val="00C27939"/>
    <w:rsid w:val="00C304AE"/>
    <w:rsid w:val="00C312B1"/>
    <w:rsid w:val="00C31A93"/>
    <w:rsid w:val="00C337EE"/>
    <w:rsid w:val="00C344DE"/>
    <w:rsid w:val="00C37080"/>
    <w:rsid w:val="00C375FC"/>
    <w:rsid w:val="00C42D02"/>
    <w:rsid w:val="00C43253"/>
    <w:rsid w:val="00C4330C"/>
    <w:rsid w:val="00C433E6"/>
    <w:rsid w:val="00C4651C"/>
    <w:rsid w:val="00C4741A"/>
    <w:rsid w:val="00C4796B"/>
    <w:rsid w:val="00C500EE"/>
    <w:rsid w:val="00C63BE8"/>
    <w:rsid w:val="00C651BB"/>
    <w:rsid w:val="00C6646D"/>
    <w:rsid w:val="00C70F9F"/>
    <w:rsid w:val="00C74757"/>
    <w:rsid w:val="00C77A8A"/>
    <w:rsid w:val="00C81A82"/>
    <w:rsid w:val="00C83918"/>
    <w:rsid w:val="00C84C57"/>
    <w:rsid w:val="00C8514D"/>
    <w:rsid w:val="00C870A9"/>
    <w:rsid w:val="00C87597"/>
    <w:rsid w:val="00C93105"/>
    <w:rsid w:val="00C942E3"/>
    <w:rsid w:val="00C9501A"/>
    <w:rsid w:val="00C976C5"/>
    <w:rsid w:val="00CA0054"/>
    <w:rsid w:val="00CA08FE"/>
    <w:rsid w:val="00CA104E"/>
    <w:rsid w:val="00CA1306"/>
    <w:rsid w:val="00CA2F38"/>
    <w:rsid w:val="00CA4276"/>
    <w:rsid w:val="00CA4BF0"/>
    <w:rsid w:val="00CA5DD7"/>
    <w:rsid w:val="00CA7072"/>
    <w:rsid w:val="00CB1716"/>
    <w:rsid w:val="00CB19B8"/>
    <w:rsid w:val="00CB22F0"/>
    <w:rsid w:val="00CB3221"/>
    <w:rsid w:val="00CB38CC"/>
    <w:rsid w:val="00CB6468"/>
    <w:rsid w:val="00CB7040"/>
    <w:rsid w:val="00CB75AE"/>
    <w:rsid w:val="00CB7D3C"/>
    <w:rsid w:val="00CC096A"/>
    <w:rsid w:val="00CD0C0E"/>
    <w:rsid w:val="00CD364D"/>
    <w:rsid w:val="00CD4A20"/>
    <w:rsid w:val="00CD6752"/>
    <w:rsid w:val="00CE1BF1"/>
    <w:rsid w:val="00CE1DD1"/>
    <w:rsid w:val="00CE4320"/>
    <w:rsid w:val="00CE6D4C"/>
    <w:rsid w:val="00CF274F"/>
    <w:rsid w:val="00CF27DC"/>
    <w:rsid w:val="00CF3760"/>
    <w:rsid w:val="00CF7F32"/>
    <w:rsid w:val="00D00532"/>
    <w:rsid w:val="00D007D6"/>
    <w:rsid w:val="00D017E7"/>
    <w:rsid w:val="00D021EF"/>
    <w:rsid w:val="00D0289E"/>
    <w:rsid w:val="00D042E7"/>
    <w:rsid w:val="00D064F4"/>
    <w:rsid w:val="00D06543"/>
    <w:rsid w:val="00D11E48"/>
    <w:rsid w:val="00D12755"/>
    <w:rsid w:val="00D15745"/>
    <w:rsid w:val="00D165EF"/>
    <w:rsid w:val="00D20AB3"/>
    <w:rsid w:val="00D2153D"/>
    <w:rsid w:val="00D21C15"/>
    <w:rsid w:val="00D21E95"/>
    <w:rsid w:val="00D22DC6"/>
    <w:rsid w:val="00D2345B"/>
    <w:rsid w:val="00D237F5"/>
    <w:rsid w:val="00D24400"/>
    <w:rsid w:val="00D2662B"/>
    <w:rsid w:val="00D2694F"/>
    <w:rsid w:val="00D26FE2"/>
    <w:rsid w:val="00D31582"/>
    <w:rsid w:val="00D31CAF"/>
    <w:rsid w:val="00D3268B"/>
    <w:rsid w:val="00D32C3C"/>
    <w:rsid w:val="00D33A11"/>
    <w:rsid w:val="00D36275"/>
    <w:rsid w:val="00D40168"/>
    <w:rsid w:val="00D44935"/>
    <w:rsid w:val="00D45CD8"/>
    <w:rsid w:val="00D473DE"/>
    <w:rsid w:val="00D521C9"/>
    <w:rsid w:val="00D556DD"/>
    <w:rsid w:val="00D55D7C"/>
    <w:rsid w:val="00D57D9F"/>
    <w:rsid w:val="00D605FA"/>
    <w:rsid w:val="00D60958"/>
    <w:rsid w:val="00D60CA0"/>
    <w:rsid w:val="00D60D8C"/>
    <w:rsid w:val="00D61D39"/>
    <w:rsid w:val="00D66BB0"/>
    <w:rsid w:val="00D67EC8"/>
    <w:rsid w:val="00D70296"/>
    <w:rsid w:val="00D73EC2"/>
    <w:rsid w:val="00D73FBD"/>
    <w:rsid w:val="00D744FA"/>
    <w:rsid w:val="00D747E7"/>
    <w:rsid w:val="00D74E3B"/>
    <w:rsid w:val="00D75519"/>
    <w:rsid w:val="00D779F6"/>
    <w:rsid w:val="00D8459C"/>
    <w:rsid w:val="00D84C7D"/>
    <w:rsid w:val="00D901E9"/>
    <w:rsid w:val="00D918BE"/>
    <w:rsid w:val="00D91E99"/>
    <w:rsid w:val="00D93260"/>
    <w:rsid w:val="00D93F34"/>
    <w:rsid w:val="00D95E3A"/>
    <w:rsid w:val="00D96C95"/>
    <w:rsid w:val="00D96EB8"/>
    <w:rsid w:val="00DA1E4C"/>
    <w:rsid w:val="00DA35BE"/>
    <w:rsid w:val="00DA518B"/>
    <w:rsid w:val="00DA651A"/>
    <w:rsid w:val="00DA67BD"/>
    <w:rsid w:val="00DA704A"/>
    <w:rsid w:val="00DB04BD"/>
    <w:rsid w:val="00DB175C"/>
    <w:rsid w:val="00DB1CF7"/>
    <w:rsid w:val="00DB5607"/>
    <w:rsid w:val="00DB5B71"/>
    <w:rsid w:val="00DC00F0"/>
    <w:rsid w:val="00DC0A2E"/>
    <w:rsid w:val="00DC3018"/>
    <w:rsid w:val="00DC366E"/>
    <w:rsid w:val="00DC4FA7"/>
    <w:rsid w:val="00DC63C7"/>
    <w:rsid w:val="00DD0D39"/>
    <w:rsid w:val="00DD0F23"/>
    <w:rsid w:val="00DD43E6"/>
    <w:rsid w:val="00DD68B4"/>
    <w:rsid w:val="00DD6CD7"/>
    <w:rsid w:val="00DE2620"/>
    <w:rsid w:val="00DE2A35"/>
    <w:rsid w:val="00DE3E24"/>
    <w:rsid w:val="00DE5B86"/>
    <w:rsid w:val="00DE64B9"/>
    <w:rsid w:val="00DF4127"/>
    <w:rsid w:val="00DF4885"/>
    <w:rsid w:val="00DF5610"/>
    <w:rsid w:val="00E02C96"/>
    <w:rsid w:val="00E030F0"/>
    <w:rsid w:val="00E03187"/>
    <w:rsid w:val="00E03D02"/>
    <w:rsid w:val="00E04A1B"/>
    <w:rsid w:val="00E068FB"/>
    <w:rsid w:val="00E07A68"/>
    <w:rsid w:val="00E07D96"/>
    <w:rsid w:val="00E12A8C"/>
    <w:rsid w:val="00E12DE7"/>
    <w:rsid w:val="00E17B79"/>
    <w:rsid w:val="00E2021B"/>
    <w:rsid w:val="00E2130B"/>
    <w:rsid w:val="00E227F9"/>
    <w:rsid w:val="00E22D67"/>
    <w:rsid w:val="00E22FBE"/>
    <w:rsid w:val="00E24AA8"/>
    <w:rsid w:val="00E24EFD"/>
    <w:rsid w:val="00E30766"/>
    <w:rsid w:val="00E307CA"/>
    <w:rsid w:val="00E32D14"/>
    <w:rsid w:val="00E335AE"/>
    <w:rsid w:val="00E3378D"/>
    <w:rsid w:val="00E35E3A"/>
    <w:rsid w:val="00E36D2A"/>
    <w:rsid w:val="00E40F96"/>
    <w:rsid w:val="00E4243D"/>
    <w:rsid w:val="00E44492"/>
    <w:rsid w:val="00E455C4"/>
    <w:rsid w:val="00E4594C"/>
    <w:rsid w:val="00E45CAC"/>
    <w:rsid w:val="00E45F96"/>
    <w:rsid w:val="00E504B2"/>
    <w:rsid w:val="00E5106F"/>
    <w:rsid w:val="00E5295F"/>
    <w:rsid w:val="00E5464B"/>
    <w:rsid w:val="00E54811"/>
    <w:rsid w:val="00E56828"/>
    <w:rsid w:val="00E617C6"/>
    <w:rsid w:val="00E62CC5"/>
    <w:rsid w:val="00E63EBC"/>
    <w:rsid w:val="00E6583E"/>
    <w:rsid w:val="00E70D3A"/>
    <w:rsid w:val="00E75CDE"/>
    <w:rsid w:val="00E80379"/>
    <w:rsid w:val="00E82453"/>
    <w:rsid w:val="00E82C5C"/>
    <w:rsid w:val="00E84E65"/>
    <w:rsid w:val="00E863A4"/>
    <w:rsid w:val="00E86836"/>
    <w:rsid w:val="00E87A03"/>
    <w:rsid w:val="00E87BD4"/>
    <w:rsid w:val="00E9119A"/>
    <w:rsid w:val="00E92691"/>
    <w:rsid w:val="00E96680"/>
    <w:rsid w:val="00E9725E"/>
    <w:rsid w:val="00E977EA"/>
    <w:rsid w:val="00EA25B9"/>
    <w:rsid w:val="00EA3521"/>
    <w:rsid w:val="00EB2F0F"/>
    <w:rsid w:val="00EB4A28"/>
    <w:rsid w:val="00EB4FC5"/>
    <w:rsid w:val="00EB58B4"/>
    <w:rsid w:val="00EB65C8"/>
    <w:rsid w:val="00EB6F44"/>
    <w:rsid w:val="00EC0F78"/>
    <w:rsid w:val="00EC13BD"/>
    <w:rsid w:val="00EC1795"/>
    <w:rsid w:val="00EC51D4"/>
    <w:rsid w:val="00EC52EA"/>
    <w:rsid w:val="00EC68B7"/>
    <w:rsid w:val="00EC72E4"/>
    <w:rsid w:val="00ED092A"/>
    <w:rsid w:val="00ED0B25"/>
    <w:rsid w:val="00ED1877"/>
    <w:rsid w:val="00ED2713"/>
    <w:rsid w:val="00ED315B"/>
    <w:rsid w:val="00ED3826"/>
    <w:rsid w:val="00ED50C7"/>
    <w:rsid w:val="00EE2A06"/>
    <w:rsid w:val="00EE69A2"/>
    <w:rsid w:val="00EE7C19"/>
    <w:rsid w:val="00EF07B7"/>
    <w:rsid w:val="00EF14E6"/>
    <w:rsid w:val="00EF5FF8"/>
    <w:rsid w:val="00EF6CDD"/>
    <w:rsid w:val="00F011B3"/>
    <w:rsid w:val="00F04938"/>
    <w:rsid w:val="00F04A25"/>
    <w:rsid w:val="00F05A13"/>
    <w:rsid w:val="00F067CC"/>
    <w:rsid w:val="00F1121F"/>
    <w:rsid w:val="00F11B13"/>
    <w:rsid w:val="00F22676"/>
    <w:rsid w:val="00F24059"/>
    <w:rsid w:val="00F241D7"/>
    <w:rsid w:val="00F25521"/>
    <w:rsid w:val="00F269E8"/>
    <w:rsid w:val="00F27919"/>
    <w:rsid w:val="00F2793A"/>
    <w:rsid w:val="00F31839"/>
    <w:rsid w:val="00F33362"/>
    <w:rsid w:val="00F34278"/>
    <w:rsid w:val="00F34C83"/>
    <w:rsid w:val="00F3545D"/>
    <w:rsid w:val="00F36BC3"/>
    <w:rsid w:val="00F3710A"/>
    <w:rsid w:val="00F3773E"/>
    <w:rsid w:val="00F423CF"/>
    <w:rsid w:val="00F424BB"/>
    <w:rsid w:val="00F42BA0"/>
    <w:rsid w:val="00F43D2E"/>
    <w:rsid w:val="00F43DA9"/>
    <w:rsid w:val="00F45786"/>
    <w:rsid w:val="00F45A12"/>
    <w:rsid w:val="00F468F6"/>
    <w:rsid w:val="00F46C85"/>
    <w:rsid w:val="00F477B1"/>
    <w:rsid w:val="00F52893"/>
    <w:rsid w:val="00F532E4"/>
    <w:rsid w:val="00F63291"/>
    <w:rsid w:val="00F643DE"/>
    <w:rsid w:val="00F66B5C"/>
    <w:rsid w:val="00F70441"/>
    <w:rsid w:val="00F76117"/>
    <w:rsid w:val="00F77340"/>
    <w:rsid w:val="00F81005"/>
    <w:rsid w:val="00F8123F"/>
    <w:rsid w:val="00F81BDB"/>
    <w:rsid w:val="00F83F7E"/>
    <w:rsid w:val="00F864D8"/>
    <w:rsid w:val="00F8684D"/>
    <w:rsid w:val="00F8691C"/>
    <w:rsid w:val="00F91E54"/>
    <w:rsid w:val="00F9313B"/>
    <w:rsid w:val="00F9587E"/>
    <w:rsid w:val="00F972AF"/>
    <w:rsid w:val="00F97BFA"/>
    <w:rsid w:val="00FA081A"/>
    <w:rsid w:val="00FA2FCB"/>
    <w:rsid w:val="00FA3ED7"/>
    <w:rsid w:val="00FA7327"/>
    <w:rsid w:val="00FB0A2B"/>
    <w:rsid w:val="00FB0D98"/>
    <w:rsid w:val="00FB1B07"/>
    <w:rsid w:val="00FB432C"/>
    <w:rsid w:val="00FB4598"/>
    <w:rsid w:val="00FB52CB"/>
    <w:rsid w:val="00FB5398"/>
    <w:rsid w:val="00FB7134"/>
    <w:rsid w:val="00FC01C8"/>
    <w:rsid w:val="00FC0F4E"/>
    <w:rsid w:val="00FC3170"/>
    <w:rsid w:val="00FC34D7"/>
    <w:rsid w:val="00FC3F68"/>
    <w:rsid w:val="00FC4D17"/>
    <w:rsid w:val="00FC524D"/>
    <w:rsid w:val="00FC5C8B"/>
    <w:rsid w:val="00FC7FAE"/>
    <w:rsid w:val="00FD145F"/>
    <w:rsid w:val="00FD392B"/>
    <w:rsid w:val="00FD3E6B"/>
    <w:rsid w:val="00FD4FAE"/>
    <w:rsid w:val="00FD5682"/>
    <w:rsid w:val="00FD5CB2"/>
    <w:rsid w:val="00FD7686"/>
    <w:rsid w:val="00FE0FC3"/>
    <w:rsid w:val="00FE5445"/>
    <w:rsid w:val="00FF0D38"/>
    <w:rsid w:val="00FF3072"/>
    <w:rsid w:val="00FF3C95"/>
    <w:rsid w:val="00FF6062"/>
    <w:rsid w:val="00FF61B4"/>
    <w:rsid w:val="00FF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C7C74D"/>
  <w15:docId w15:val="{D6C373EE-1C1A-4CBF-912F-7AE65563E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1E9"/>
    <w:pPr>
      <w:widowControl w:val="0"/>
    </w:pPr>
    <w:rPr>
      <w:szCs w:val="24"/>
    </w:rPr>
  </w:style>
  <w:style w:type="paragraph" w:styleId="1">
    <w:name w:val="heading 1"/>
    <w:basedOn w:val="a"/>
    <w:link w:val="10"/>
    <w:uiPriority w:val="99"/>
    <w:qFormat/>
    <w:rsid w:val="007C38CC"/>
    <w:pPr>
      <w:widowControl/>
      <w:spacing w:before="100" w:beforeAutospacing="1" w:after="100" w:afterAutospacing="1" w:line="220" w:lineRule="atLeast"/>
      <w:outlineLvl w:val="0"/>
    </w:pPr>
    <w:rPr>
      <w:rFonts w:ascii="新細明體" w:hAnsi="新細明體" w:cs="新細明體"/>
      <w:b/>
      <w:bCs/>
      <w:kern w:val="36"/>
      <w:sz w:val="15"/>
      <w:szCs w:val="15"/>
    </w:rPr>
  </w:style>
  <w:style w:type="paragraph" w:styleId="3">
    <w:name w:val="heading 3"/>
    <w:basedOn w:val="a"/>
    <w:next w:val="a"/>
    <w:link w:val="30"/>
    <w:uiPriority w:val="99"/>
    <w:qFormat/>
    <w:rsid w:val="00943634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3817AA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30">
    <w:name w:val="標題 3 字元"/>
    <w:basedOn w:val="a0"/>
    <w:link w:val="3"/>
    <w:uiPriority w:val="9"/>
    <w:semiHidden/>
    <w:rsid w:val="003817AA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Web">
    <w:name w:val="Normal (Web)"/>
    <w:basedOn w:val="a"/>
    <w:rsid w:val="000C6460"/>
    <w:pPr>
      <w:widowControl/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styleId="a3">
    <w:name w:val="Note Heading"/>
    <w:basedOn w:val="a"/>
    <w:next w:val="a"/>
    <w:link w:val="a4"/>
    <w:uiPriority w:val="99"/>
    <w:rsid w:val="000C6460"/>
    <w:pPr>
      <w:jc w:val="center"/>
    </w:pPr>
    <w:rPr>
      <w:rFonts w:ascii="標楷體" w:eastAsia="標楷體"/>
      <w:spacing w:val="24"/>
    </w:rPr>
  </w:style>
  <w:style w:type="character" w:customStyle="1" w:styleId="a4">
    <w:name w:val="註釋標題 字元"/>
    <w:basedOn w:val="a0"/>
    <w:link w:val="a3"/>
    <w:uiPriority w:val="99"/>
    <w:locked/>
    <w:rsid w:val="000C6460"/>
    <w:rPr>
      <w:rFonts w:ascii="標楷體" w:eastAsia="標楷體" w:cs="Times New Roman"/>
      <w:spacing w:val="24"/>
      <w:kern w:val="2"/>
      <w:sz w:val="24"/>
      <w:szCs w:val="24"/>
      <w:lang w:val="en-US" w:eastAsia="zh-TW" w:bidi="ar-SA"/>
    </w:rPr>
  </w:style>
  <w:style w:type="paragraph" w:customStyle="1" w:styleId="11">
    <w:name w:val="樣式1"/>
    <w:basedOn w:val="a"/>
    <w:uiPriority w:val="99"/>
    <w:rsid w:val="00DE5B86"/>
    <w:pPr>
      <w:widowControl/>
      <w:adjustRightInd w:val="0"/>
      <w:snapToGrid w:val="0"/>
      <w:jc w:val="center"/>
    </w:pPr>
    <w:rPr>
      <w:rFonts w:ascii="標楷體" w:hAnsi="標楷體"/>
      <w:sz w:val="28"/>
      <w:szCs w:val="28"/>
    </w:rPr>
  </w:style>
  <w:style w:type="character" w:styleId="a5">
    <w:name w:val="Hyperlink"/>
    <w:basedOn w:val="a0"/>
    <w:uiPriority w:val="99"/>
    <w:rsid w:val="00A45927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A4592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semiHidden/>
    <w:rsid w:val="003817AA"/>
    <w:rPr>
      <w:rFonts w:ascii="Courier New" w:hAnsi="Courier New" w:cs="Courier New"/>
      <w:sz w:val="20"/>
      <w:szCs w:val="20"/>
    </w:rPr>
  </w:style>
  <w:style w:type="paragraph" w:styleId="a6">
    <w:name w:val="footer"/>
    <w:basedOn w:val="a"/>
    <w:link w:val="a7"/>
    <w:uiPriority w:val="99"/>
    <w:rsid w:val="00EF14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CD6752"/>
    <w:rPr>
      <w:kern w:val="2"/>
    </w:rPr>
  </w:style>
  <w:style w:type="character" w:styleId="a8">
    <w:name w:val="page number"/>
    <w:basedOn w:val="a0"/>
    <w:uiPriority w:val="99"/>
    <w:rsid w:val="00EF14E6"/>
    <w:rPr>
      <w:rFonts w:cs="Times New Roman"/>
    </w:rPr>
  </w:style>
  <w:style w:type="paragraph" w:styleId="a9">
    <w:name w:val="Body Text"/>
    <w:basedOn w:val="a"/>
    <w:link w:val="aa"/>
    <w:uiPriority w:val="99"/>
    <w:rsid w:val="005104B4"/>
    <w:pPr>
      <w:spacing w:afterLines="50" w:line="400" w:lineRule="exact"/>
      <w:jc w:val="both"/>
    </w:pPr>
    <w:rPr>
      <w:rFonts w:eastAsia="標楷體"/>
      <w:b/>
      <w:bCs/>
    </w:rPr>
  </w:style>
  <w:style w:type="character" w:customStyle="1" w:styleId="aa">
    <w:name w:val="本文 字元"/>
    <w:basedOn w:val="a0"/>
    <w:link w:val="a9"/>
    <w:uiPriority w:val="99"/>
    <w:semiHidden/>
    <w:rsid w:val="003817AA"/>
    <w:rPr>
      <w:szCs w:val="24"/>
    </w:rPr>
  </w:style>
  <w:style w:type="paragraph" w:customStyle="1" w:styleId="12">
    <w:name w:val="純文字1"/>
    <w:basedOn w:val="a"/>
    <w:uiPriority w:val="99"/>
    <w:rsid w:val="005104B4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31">
    <w:name w:val="Body Text Indent 3"/>
    <w:basedOn w:val="a"/>
    <w:link w:val="32"/>
    <w:uiPriority w:val="99"/>
    <w:rsid w:val="005104B4"/>
    <w:pPr>
      <w:spacing w:after="120"/>
      <w:ind w:leftChars="200" w:left="480"/>
    </w:pPr>
    <w:rPr>
      <w:sz w:val="16"/>
      <w:szCs w:val="16"/>
    </w:rPr>
  </w:style>
  <w:style w:type="character" w:customStyle="1" w:styleId="32">
    <w:name w:val="本文縮排 3 字元"/>
    <w:basedOn w:val="a0"/>
    <w:link w:val="31"/>
    <w:uiPriority w:val="99"/>
    <w:semiHidden/>
    <w:rsid w:val="003817AA"/>
    <w:rPr>
      <w:sz w:val="16"/>
      <w:szCs w:val="16"/>
    </w:rPr>
  </w:style>
  <w:style w:type="paragraph" w:styleId="ab">
    <w:name w:val="Plain Text"/>
    <w:basedOn w:val="a"/>
    <w:link w:val="ac"/>
    <w:uiPriority w:val="99"/>
    <w:rsid w:val="005104B4"/>
    <w:rPr>
      <w:rFonts w:ascii="細明體" w:eastAsia="細明體" w:hAnsi="Courier New"/>
      <w:szCs w:val="20"/>
    </w:rPr>
  </w:style>
  <w:style w:type="character" w:customStyle="1" w:styleId="ac">
    <w:name w:val="純文字 字元"/>
    <w:basedOn w:val="a0"/>
    <w:link w:val="ab"/>
    <w:uiPriority w:val="99"/>
    <w:semiHidden/>
    <w:rsid w:val="003817AA"/>
    <w:rPr>
      <w:rFonts w:ascii="細明體" w:eastAsia="細明體" w:hAnsi="Courier New" w:cs="Courier New"/>
      <w:szCs w:val="24"/>
    </w:rPr>
  </w:style>
  <w:style w:type="paragraph" w:customStyle="1" w:styleId="13">
    <w:name w:val="清單段落1"/>
    <w:basedOn w:val="a"/>
    <w:uiPriority w:val="99"/>
    <w:rsid w:val="00620A46"/>
    <w:pPr>
      <w:widowControl/>
      <w:spacing w:after="200"/>
      <w:ind w:left="720"/>
      <w:contextualSpacing/>
    </w:pPr>
    <w:rPr>
      <w:rFonts w:ascii="Cambria" w:hAnsi="Cambria"/>
      <w:kern w:val="0"/>
      <w:lang w:eastAsia="en-US"/>
    </w:rPr>
  </w:style>
  <w:style w:type="paragraph" w:styleId="ad">
    <w:name w:val="header"/>
    <w:basedOn w:val="a"/>
    <w:link w:val="ae"/>
    <w:uiPriority w:val="99"/>
    <w:rsid w:val="008766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locked/>
    <w:rsid w:val="008766CE"/>
    <w:rPr>
      <w:rFonts w:cs="Times New Roman"/>
      <w:kern w:val="2"/>
    </w:rPr>
  </w:style>
  <w:style w:type="character" w:styleId="af">
    <w:name w:val="FollowedHyperlink"/>
    <w:basedOn w:val="a0"/>
    <w:uiPriority w:val="99"/>
    <w:rsid w:val="006E5FA3"/>
    <w:rPr>
      <w:rFonts w:cs="Times New Roman"/>
      <w:color w:val="800080"/>
      <w:u w:val="single"/>
    </w:rPr>
  </w:style>
  <w:style w:type="paragraph" w:customStyle="1" w:styleId="14">
    <w:name w:val="1."/>
    <w:basedOn w:val="a"/>
    <w:rsid w:val="00FC01C8"/>
    <w:pPr>
      <w:ind w:left="180" w:hangingChars="75" w:hanging="180"/>
      <w:jc w:val="both"/>
    </w:pPr>
    <w:rPr>
      <w:rFonts w:eastAsia="標楷體"/>
    </w:rPr>
  </w:style>
  <w:style w:type="paragraph" w:customStyle="1" w:styleId="1-1-1">
    <w:name w:val="1-1-1"/>
    <w:basedOn w:val="a"/>
    <w:uiPriority w:val="99"/>
    <w:rsid w:val="00FC01C8"/>
    <w:pPr>
      <w:ind w:left="660" w:hangingChars="275" w:hanging="660"/>
      <w:jc w:val="both"/>
    </w:pPr>
    <w:rPr>
      <w:rFonts w:eastAsia="標楷體"/>
    </w:rPr>
  </w:style>
  <w:style w:type="paragraph" w:customStyle="1" w:styleId="af0">
    <w:name w:val="文中"/>
    <w:basedOn w:val="a"/>
    <w:rsid w:val="00FC01C8"/>
    <w:pPr>
      <w:snapToGrid w:val="0"/>
      <w:spacing w:line="360" w:lineRule="exact"/>
      <w:jc w:val="center"/>
    </w:pPr>
    <w:rPr>
      <w:rFonts w:eastAsia="標楷體"/>
    </w:rPr>
  </w:style>
  <w:style w:type="paragraph" w:customStyle="1" w:styleId="af1">
    <w:name w:val="文齊緊"/>
    <w:basedOn w:val="a"/>
    <w:uiPriority w:val="99"/>
    <w:rsid w:val="00FC01C8"/>
    <w:pPr>
      <w:snapToGrid w:val="0"/>
      <w:spacing w:line="360" w:lineRule="exact"/>
      <w:jc w:val="both"/>
    </w:pPr>
    <w:rPr>
      <w:rFonts w:eastAsia="標楷體"/>
      <w:spacing w:val="-10"/>
    </w:rPr>
  </w:style>
  <w:style w:type="table" w:styleId="af2">
    <w:name w:val="Table Grid"/>
    <w:basedOn w:val="a1"/>
    <w:uiPriority w:val="59"/>
    <w:rsid w:val="008C19F5"/>
    <w:pPr>
      <w:widowControl w:val="0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0"/>
    <w:uiPriority w:val="22"/>
    <w:qFormat/>
    <w:rsid w:val="00F31839"/>
    <w:rPr>
      <w:rFonts w:cs="Times New Roman"/>
      <w:b/>
      <w:bCs/>
    </w:rPr>
  </w:style>
  <w:style w:type="character" w:styleId="af4">
    <w:name w:val="Emphasis"/>
    <w:basedOn w:val="a0"/>
    <w:uiPriority w:val="99"/>
    <w:qFormat/>
    <w:rsid w:val="007C38CC"/>
    <w:rPr>
      <w:rFonts w:cs="Times New Roman"/>
      <w:i/>
      <w:iCs/>
    </w:rPr>
  </w:style>
  <w:style w:type="paragraph" w:styleId="af5">
    <w:name w:val="List Paragraph"/>
    <w:basedOn w:val="a"/>
    <w:link w:val="af6"/>
    <w:uiPriority w:val="99"/>
    <w:qFormat/>
    <w:rsid w:val="0044094A"/>
    <w:pPr>
      <w:ind w:leftChars="200" w:left="480"/>
    </w:pPr>
  </w:style>
  <w:style w:type="paragraph" w:styleId="af7">
    <w:name w:val="Balloon Text"/>
    <w:basedOn w:val="a"/>
    <w:link w:val="af8"/>
    <w:uiPriority w:val="99"/>
    <w:semiHidden/>
    <w:rsid w:val="00E04A1B"/>
    <w:rPr>
      <w:rFonts w:ascii="Cambria" w:hAnsi="Cambria"/>
      <w:sz w:val="18"/>
      <w:szCs w:val="18"/>
    </w:rPr>
  </w:style>
  <w:style w:type="character" w:customStyle="1" w:styleId="af8">
    <w:name w:val="註解方塊文字 字元"/>
    <w:basedOn w:val="a0"/>
    <w:link w:val="af7"/>
    <w:uiPriority w:val="99"/>
    <w:semiHidden/>
    <w:locked/>
    <w:rsid w:val="00E04A1B"/>
    <w:rPr>
      <w:rFonts w:ascii="Cambria" w:eastAsia="新細明體" w:hAnsi="Cambria" w:cs="Times New Roman"/>
      <w:kern w:val="2"/>
      <w:sz w:val="18"/>
      <w:szCs w:val="18"/>
    </w:rPr>
  </w:style>
  <w:style w:type="character" w:styleId="af9">
    <w:name w:val="annotation reference"/>
    <w:basedOn w:val="a0"/>
    <w:uiPriority w:val="99"/>
    <w:semiHidden/>
    <w:unhideWhenUsed/>
    <w:rsid w:val="009E08B9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9E08B9"/>
  </w:style>
  <w:style w:type="character" w:customStyle="1" w:styleId="afb">
    <w:name w:val="註解文字 字元"/>
    <w:basedOn w:val="a0"/>
    <w:link w:val="afa"/>
    <w:uiPriority w:val="99"/>
    <w:semiHidden/>
    <w:rsid w:val="009E08B9"/>
    <w:rPr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9E08B9"/>
    <w:rPr>
      <w:b/>
      <w:bCs/>
    </w:rPr>
  </w:style>
  <w:style w:type="character" w:customStyle="1" w:styleId="afd">
    <w:name w:val="註解主旨 字元"/>
    <w:basedOn w:val="afb"/>
    <w:link w:val="afc"/>
    <w:uiPriority w:val="99"/>
    <w:semiHidden/>
    <w:rsid w:val="009E08B9"/>
    <w:rPr>
      <w:b/>
      <w:bCs/>
      <w:szCs w:val="24"/>
    </w:rPr>
  </w:style>
  <w:style w:type="character" w:customStyle="1" w:styleId="af6">
    <w:name w:val="清單段落 字元"/>
    <w:basedOn w:val="a0"/>
    <w:link w:val="af5"/>
    <w:uiPriority w:val="34"/>
    <w:locked/>
    <w:rsid w:val="00891148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5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65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5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65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5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65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5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5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5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65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5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5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65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65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5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5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65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5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5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5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65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5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65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65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9DF88-FA4F-4079-8A46-302447941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475</Words>
  <Characters>2711</Characters>
  <Application>Microsoft Office Word</Application>
  <DocSecurity>0</DocSecurity>
  <Lines>22</Lines>
  <Paragraphs>6</Paragraphs>
  <ScaleCrop>false</ScaleCrop>
  <Company>Net School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98學年度教育部九年一貫課程推動工作</dc:title>
  <dc:creator>MainUser</dc:creator>
  <cp:lastModifiedBy>admin</cp:lastModifiedBy>
  <cp:revision>5</cp:revision>
  <cp:lastPrinted>2018-12-19T11:04:00Z</cp:lastPrinted>
  <dcterms:created xsi:type="dcterms:W3CDTF">2018-12-19T23:57:00Z</dcterms:created>
  <dcterms:modified xsi:type="dcterms:W3CDTF">2018-12-20T00:08:00Z</dcterms:modified>
</cp:coreProperties>
</file>